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0EC4" w14:textId="48C1EFEF" w:rsidR="00210EA9" w:rsidRDefault="00000000">
      <w:pPr>
        <w:shd w:val="clear" w:color="auto" w:fill="B4C6E7" w:themeFill="accent5" w:themeFillTint="66"/>
        <w:tabs>
          <w:tab w:val="left" w:pos="3119"/>
        </w:tabs>
        <w:ind w:right="-31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t>Éléments à compléter pour le 23/03/2026</w:t>
      </w:r>
    </w:p>
    <w:p w14:paraId="59DD5988" w14:textId="531E6CE1" w:rsidR="00210EA9" w:rsidRDefault="00C00166" w:rsidP="00C00166">
      <w:pPr>
        <w:spacing w:after="120" w:line="240" w:lineRule="auto"/>
        <w:ind w:right="2804"/>
        <w:rPr>
          <w:sz w:val="24"/>
        </w:rPr>
      </w:pPr>
      <w:r>
        <w:rPr>
          <w:b/>
          <w:bCs/>
          <w:noProof/>
          <w:color w:val="EE0000"/>
          <w:sz w:val="22"/>
          <w:szCs w:val="22"/>
        </w:rPr>
        <w:drawing>
          <wp:anchor distT="0" distB="0" distL="114300" distR="114300" simplePos="0" relativeHeight="251692032" behindDoc="0" locked="0" layoutInCell="1" allowOverlap="1" wp14:anchorId="2D84C017" wp14:editId="349EEADB">
            <wp:simplePos x="0" y="0"/>
            <wp:positionH relativeFrom="margin">
              <wp:posOffset>4396722</wp:posOffset>
            </wp:positionH>
            <wp:positionV relativeFrom="paragraph">
              <wp:posOffset>6985</wp:posOffset>
            </wp:positionV>
            <wp:extent cx="2059323" cy="1365250"/>
            <wp:effectExtent l="0" t="0" r="0" b="6350"/>
            <wp:wrapNone/>
            <wp:docPr id="32030180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69" cy="1367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z w:val="24"/>
        </w:rPr>
        <w:t>Nom de l’établissement :</w:t>
      </w:r>
      <w:r w:rsidR="00FA3669">
        <w:rPr>
          <w:sz w:val="24"/>
        </w:rPr>
        <w:t xml:space="preserve"> </w:t>
      </w:r>
      <w:r w:rsidR="009A6CD3">
        <w:rPr>
          <w:sz w:val="24"/>
        </w:rPr>
        <w:tab/>
      </w:r>
      <w:r w:rsidR="00FA3669" w:rsidRPr="00C00166">
        <w:rPr>
          <w:b/>
          <w:bCs/>
          <w:sz w:val="24"/>
        </w:rPr>
        <w:t>Lycée du Mont-Dore</w:t>
      </w:r>
    </w:p>
    <w:p w14:paraId="1BC098A4" w14:textId="35173A7C" w:rsidR="00210EA9" w:rsidRPr="00C00166" w:rsidRDefault="00000000" w:rsidP="00C00166">
      <w:pPr>
        <w:spacing w:after="120" w:line="240" w:lineRule="auto"/>
        <w:ind w:right="3087"/>
        <w:rPr>
          <w:b/>
          <w:bCs/>
          <w:sz w:val="24"/>
        </w:rPr>
      </w:pPr>
      <w:r>
        <w:rPr>
          <w:sz w:val="24"/>
        </w:rPr>
        <w:t>Intitulé du projet/challenge :</w:t>
      </w:r>
      <w:r w:rsidR="00FA3669">
        <w:rPr>
          <w:sz w:val="24"/>
        </w:rPr>
        <w:t xml:space="preserve"> </w:t>
      </w:r>
      <w:r w:rsidR="00FA3669" w:rsidRPr="00C00166">
        <w:rPr>
          <w:b/>
          <w:bCs/>
          <w:sz w:val="24"/>
        </w:rPr>
        <w:t xml:space="preserve">Décarbonation du transport de minerai </w:t>
      </w:r>
      <w:r w:rsidR="009A6CD3" w:rsidRPr="00C00166">
        <w:rPr>
          <w:b/>
          <w:bCs/>
          <w:sz w:val="24"/>
        </w:rPr>
        <w:t>en NC –</w:t>
      </w:r>
      <w:r w:rsidR="00FA3669" w:rsidRPr="00C00166">
        <w:rPr>
          <w:b/>
          <w:bCs/>
          <w:sz w:val="24"/>
        </w:rPr>
        <w:t xml:space="preserve"> </w:t>
      </w:r>
      <w:r w:rsidR="009A6CD3" w:rsidRPr="00C00166">
        <w:rPr>
          <w:b/>
          <w:bCs/>
          <w:sz w:val="24"/>
        </w:rPr>
        <w:t xml:space="preserve">Les voiles rotor </w:t>
      </w:r>
      <w:r w:rsidR="00954F41" w:rsidRPr="00C00166">
        <w:rPr>
          <w:b/>
          <w:bCs/>
          <w:sz w:val="24"/>
        </w:rPr>
        <w:t>sont-elles</w:t>
      </w:r>
      <w:r w:rsidR="009A6CD3" w:rsidRPr="00C00166">
        <w:rPr>
          <w:b/>
          <w:bCs/>
          <w:sz w:val="24"/>
        </w:rPr>
        <w:t xml:space="preserve"> une solution ?</w:t>
      </w:r>
    </w:p>
    <w:p w14:paraId="46AC8413" w14:textId="2D5FC9A2" w:rsidR="00210EA9" w:rsidRPr="00C00166" w:rsidRDefault="00000000" w:rsidP="00C00166">
      <w:pPr>
        <w:spacing w:after="120" w:line="240" w:lineRule="auto"/>
        <w:ind w:right="2804"/>
        <w:rPr>
          <w:b/>
          <w:bCs/>
          <w:sz w:val="24"/>
        </w:rPr>
      </w:pPr>
      <w:r>
        <w:rPr>
          <w:sz w:val="24"/>
        </w:rPr>
        <w:t>Nom</w:t>
      </w:r>
      <w:r w:rsidR="009A6CD3">
        <w:rPr>
          <w:sz w:val="24"/>
        </w:rPr>
        <w:t xml:space="preserve"> </w:t>
      </w:r>
      <w:r>
        <w:rPr>
          <w:sz w:val="24"/>
        </w:rPr>
        <w:t>d</w:t>
      </w:r>
      <w:r w:rsidR="009A6CD3">
        <w:rPr>
          <w:sz w:val="24"/>
        </w:rPr>
        <w:t>e la</w:t>
      </w:r>
      <w:r>
        <w:rPr>
          <w:sz w:val="24"/>
        </w:rPr>
        <w:t xml:space="preserve"> professeur</w:t>
      </w:r>
      <w:r w:rsidR="009A6CD3">
        <w:rPr>
          <w:sz w:val="24"/>
        </w:rPr>
        <w:t>e</w:t>
      </w:r>
      <w:r>
        <w:rPr>
          <w:sz w:val="24"/>
        </w:rPr>
        <w:t xml:space="preserve"> responsable :</w:t>
      </w:r>
      <w:r w:rsidR="009A6CD3">
        <w:rPr>
          <w:sz w:val="24"/>
        </w:rPr>
        <w:t xml:space="preserve"> </w:t>
      </w:r>
      <w:r w:rsidR="009A6CD3" w:rsidRPr="00C00166">
        <w:rPr>
          <w:b/>
          <w:bCs/>
          <w:sz w:val="24"/>
        </w:rPr>
        <w:t>Andrine Dellery</w:t>
      </w:r>
    </w:p>
    <w:p w14:paraId="6353A517" w14:textId="3198B06E" w:rsidR="00210EA9" w:rsidRDefault="00000000" w:rsidP="00586204">
      <w:pPr>
        <w:spacing w:after="0" w:line="240" w:lineRule="auto"/>
        <w:ind w:right="2807"/>
        <w:rPr>
          <w:sz w:val="24"/>
        </w:rPr>
      </w:pPr>
      <w:r>
        <w:rPr>
          <w:sz w:val="24"/>
        </w:rPr>
        <w:t>Autres établissements engagés dans le challenge</w:t>
      </w:r>
      <w:r w:rsidR="00954F41">
        <w:rPr>
          <w:sz w:val="24"/>
        </w:rPr>
        <w:t xml:space="preserve"> </w:t>
      </w:r>
      <w:r>
        <w:rPr>
          <w:sz w:val="24"/>
        </w:rPr>
        <w:t>:</w:t>
      </w:r>
      <w:r w:rsidR="00954F41">
        <w:rPr>
          <w:sz w:val="24"/>
        </w:rPr>
        <w:t xml:space="preserve"> </w:t>
      </w:r>
      <w:r w:rsidR="00954F41" w:rsidRPr="00C00166">
        <w:rPr>
          <w:b/>
          <w:bCs/>
          <w:sz w:val="24"/>
        </w:rPr>
        <w:t>non</w:t>
      </w:r>
    </w:p>
    <w:p w14:paraId="1AF15B8B" w14:textId="5FD9B890" w:rsidR="00210EA9" w:rsidRDefault="00954F41">
      <w:pPr>
        <w:spacing w:after="0"/>
        <w:jc w:val="right"/>
        <w:rPr>
          <w:sz w:val="24"/>
        </w:rPr>
      </w:pPr>
      <w:r>
        <w:rPr>
          <w:sz w:val="24"/>
        </w:rPr>
        <w:t xml:space="preserve"> </w:t>
      </w:r>
    </w:p>
    <w:p w14:paraId="3851A476" w14:textId="35CFA3F5" w:rsidR="00210EA9" w:rsidRDefault="00586204" w:rsidP="00586204">
      <w:pPr>
        <w:spacing w:after="12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E5AF0D" wp14:editId="02BA8718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505575" cy="984250"/>
                <wp:effectExtent l="0" t="0" r="28575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9CDB3" w14:textId="0C8859F9" w:rsidR="00210EA9" w:rsidRDefault="007B1EEE" w:rsidP="00BE1511">
                            <w:pPr>
                              <w:ind w:right="-115"/>
                            </w:pPr>
                            <w:r w:rsidRPr="007B1EEE">
                              <w:t>Le transport maritime du minerai représente une part importante des émissions de gaz à effet de serre du secteur maritime.</w:t>
                            </w:r>
                            <w:r w:rsidR="00C7251A">
                              <w:t xml:space="preserve"> </w:t>
                            </w:r>
                            <w:r w:rsidRPr="007B1EEE">
                              <w:t xml:space="preserve">Des technologies de propulsion vélique moderne, comme les </w:t>
                            </w:r>
                            <w:r w:rsidRPr="007B1EEE">
                              <w:rPr>
                                <w:b/>
                                <w:bCs/>
                              </w:rPr>
                              <w:t>voiles rotors (effet Magnus)</w:t>
                            </w:r>
                            <w:r w:rsidRPr="007B1EEE">
                              <w:t>, permettent d’assister la propulsion des navires et de réduire la consommation de carburant.</w:t>
                            </w:r>
                          </w:p>
                          <w:p w14:paraId="4F71276E" w14:textId="191C2624" w:rsidR="00C7251A" w:rsidRDefault="00C7251A" w:rsidP="00BE1511">
                            <w:pPr>
                              <w:ind w:right="-115"/>
                            </w:pPr>
                            <w:r>
                              <w:t>« </w:t>
                            </w:r>
                            <w:r w:rsidRPr="00C7251A">
                              <w:t>Comment évaluer expérimentalement et par modélisation l’apport de voiles rotors dans la propulsion d’un navire transportant du minerai afin de réduire les émissions de gaz à effet de serre ?</w:t>
                            </w:r>
                            <w:r>
                              <w:t> »</w:t>
                            </w:r>
                          </w:p>
                          <w:p w14:paraId="5856F396" w14:textId="77777777" w:rsidR="007B1EEE" w:rsidRDefault="007B1EEE">
                            <w:pPr>
                              <w:ind w:right="22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5AF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2.2pt;width:512.25pt;height:77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">
                <v:textbox>
                  <w:txbxContent>
                    <w:p w14:paraId="71A9CDB3" w14:textId="0C8859F9" w:rsidR="00210EA9" w:rsidRDefault="007B1EEE" w:rsidP="00BE1511">
                      <w:pPr>
                        <w:ind w:right="-115"/>
                      </w:pPr>
                      <w:r w:rsidRPr="007B1EEE">
                        <w:t>Le transport maritime du minerai représente une part importante des émissions de gaz à effet de serre du secteur maritime.</w:t>
                      </w:r>
                      <w:r w:rsidR="00C7251A">
                        <w:t xml:space="preserve"> </w:t>
                      </w:r>
                      <w:r w:rsidRPr="007B1EEE">
                        <w:t xml:space="preserve">Des technologies de propulsion vélique moderne, comme les </w:t>
                      </w:r>
                      <w:r w:rsidRPr="007B1EEE">
                        <w:rPr>
                          <w:b/>
                          <w:bCs/>
                        </w:rPr>
                        <w:t>voiles rotors (effet Magnus)</w:t>
                      </w:r>
                      <w:r w:rsidRPr="007B1EEE">
                        <w:t>, permettent d’assister la propulsion des navires et de réduire la consommation de carburant.</w:t>
                      </w:r>
                    </w:p>
                    <w:p w14:paraId="4F71276E" w14:textId="191C2624" w:rsidR="00C7251A" w:rsidRDefault="00C7251A" w:rsidP="00BE1511">
                      <w:pPr>
                        <w:ind w:right="-115"/>
                      </w:pPr>
                      <w:r>
                        <w:t>« </w:t>
                      </w:r>
                      <w:r w:rsidRPr="00C7251A">
                        <w:t>Comment évaluer expérimentalement et par modélisation l’apport de voiles rotors dans la propulsion d’un navire transportant du minerai afin de réduire les émissions de gaz à effet de serre ?</w:t>
                      </w:r>
                      <w:r>
                        <w:t> »</w:t>
                      </w:r>
                    </w:p>
                    <w:p w14:paraId="5856F396" w14:textId="77777777" w:rsidR="007B1EEE" w:rsidRDefault="007B1EEE">
                      <w:pPr>
                        <w:ind w:right="2299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sz w:val="24"/>
        </w:rPr>
        <w:t>Formalisation de la problématique :</w:t>
      </w:r>
    </w:p>
    <w:p w14:paraId="2F1F08DA" w14:textId="79D1B7E1" w:rsidR="00210EA9" w:rsidRDefault="00123FAF" w:rsidP="00586204">
      <w:pPr>
        <w:spacing w:after="120" w:line="192" w:lineRule="auto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C4020E9" wp14:editId="7D8836AF">
                <wp:simplePos x="0" y="0"/>
                <wp:positionH relativeFrom="margin">
                  <wp:align>left</wp:align>
                </wp:positionH>
                <wp:positionV relativeFrom="paragraph">
                  <wp:posOffset>1286510</wp:posOffset>
                </wp:positionV>
                <wp:extent cx="6505575" cy="1403350"/>
                <wp:effectExtent l="0" t="0" r="28575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58146" w14:textId="77777777" w:rsidR="00C7251A" w:rsidRPr="00C7251A" w:rsidRDefault="00C7251A" w:rsidP="00586204">
                            <w:pPr>
                              <w:spacing w:after="0"/>
                            </w:pPr>
                            <w:r w:rsidRPr="00C7251A">
                              <w:t>Les élèves devront :</w:t>
                            </w:r>
                          </w:p>
                          <w:p w14:paraId="32FD00F2" w14:textId="77777777" w:rsidR="00C7251A" w:rsidRPr="00C7251A" w:rsidRDefault="00C7251A" w:rsidP="00586204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rPr>
                                <w:b/>
                                <w:bCs/>
                              </w:rPr>
                              <w:t>analyser</w:t>
                            </w:r>
                            <w:proofErr w:type="gramEnd"/>
                            <w:r w:rsidRPr="00C7251A">
                              <w:t xml:space="preserve"> la propulsion d’une maquette de bateau,</w:t>
                            </w:r>
                          </w:p>
                          <w:p w14:paraId="2F1A0554" w14:textId="77777777" w:rsidR="00C7251A" w:rsidRPr="00C7251A" w:rsidRDefault="00C7251A" w:rsidP="00586204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rPr>
                                <w:b/>
                                <w:bCs/>
                              </w:rPr>
                              <w:t>modéliser</w:t>
                            </w:r>
                            <w:proofErr w:type="gramEnd"/>
                            <w:r w:rsidRPr="00C7251A">
                              <w:t xml:space="preserve"> l’effort de propulsion,</w:t>
                            </w:r>
                          </w:p>
                          <w:p w14:paraId="144B30F3" w14:textId="77777777" w:rsidR="00C7251A" w:rsidRPr="00C7251A" w:rsidRDefault="00C7251A" w:rsidP="00586204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rPr>
                                <w:b/>
                                <w:bCs/>
                              </w:rPr>
                              <w:t>concevoir</w:t>
                            </w:r>
                            <w:proofErr w:type="gramEnd"/>
                            <w:r w:rsidRPr="00C7251A">
                              <w:t xml:space="preserve"> une solution de voiles rotors adaptée,</w:t>
                            </w:r>
                          </w:p>
                          <w:p w14:paraId="23A18E0E" w14:textId="77777777" w:rsidR="00C7251A" w:rsidRPr="00C7251A" w:rsidRDefault="00C7251A" w:rsidP="00586204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rPr>
                                <w:b/>
                                <w:bCs/>
                              </w:rPr>
                              <w:t>réaliser</w:t>
                            </w:r>
                            <w:proofErr w:type="gramEnd"/>
                            <w:r w:rsidRPr="00C7251A">
                              <w:t xml:space="preserve"> et </w:t>
                            </w:r>
                            <w:r w:rsidRPr="00C7251A">
                              <w:rPr>
                                <w:b/>
                                <w:bCs/>
                              </w:rPr>
                              <w:t>tester</w:t>
                            </w:r>
                            <w:r w:rsidRPr="00C7251A">
                              <w:t xml:space="preserve"> un prototype,</w:t>
                            </w:r>
                          </w:p>
                          <w:p w14:paraId="07D37646" w14:textId="2C16F8A3" w:rsidR="00C7251A" w:rsidRPr="00C7251A" w:rsidRDefault="00C7251A" w:rsidP="00586204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proofErr w:type="gramStart"/>
                            <w:r w:rsidRPr="00571110">
                              <w:rPr>
                                <w:b/>
                                <w:bCs/>
                              </w:rPr>
                              <w:t>communiquer</w:t>
                            </w:r>
                            <w:proofErr w:type="gramEnd"/>
                            <w:r>
                              <w:t xml:space="preserve"> sur</w:t>
                            </w:r>
                            <w:r w:rsidRPr="00C7251A">
                              <w:t xml:space="preserve"> l’impact potentiel sur la réduction des émissions de gaz à effet de serre.</w:t>
                            </w:r>
                          </w:p>
                          <w:p w14:paraId="566CFDF8" w14:textId="77777777" w:rsidR="00C7251A" w:rsidRPr="00C7251A" w:rsidRDefault="00C7251A" w:rsidP="00586204">
                            <w:pPr>
                              <w:spacing w:before="60" w:after="0"/>
                            </w:pPr>
                            <w:r w:rsidRPr="00C7251A">
                              <w:t xml:space="preserve">L’objectif est de </w:t>
                            </w:r>
                            <w:r w:rsidRPr="00C7251A">
                              <w:rPr>
                                <w:b/>
                                <w:bCs/>
                              </w:rPr>
                              <w:t>valider l’intérêt de la propulsion assistée par voiles rotors</w:t>
                            </w:r>
                            <w:r w:rsidRPr="00C7251A">
                              <w:t xml:space="preserve"> dans le transport maritime du minerai.</w:t>
                            </w:r>
                          </w:p>
                          <w:p w14:paraId="6E4573DE" w14:textId="67F00413" w:rsidR="00210EA9" w:rsidRDefault="00C7251A" w:rsidP="00586204">
                            <w:pPr>
                              <w:spacing w:after="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20E9" id="_x0000_s1027" type="#_x0000_t202" style="position:absolute;margin-left:0;margin-top:101.3pt;width:512.25pt;height:110.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">
                <v:textbox>
                  <w:txbxContent>
                    <w:p w14:paraId="0BC58146" w14:textId="77777777" w:rsidR="00C7251A" w:rsidRPr="00C7251A" w:rsidRDefault="00C7251A" w:rsidP="00586204">
                      <w:pPr>
                        <w:spacing w:after="0"/>
                      </w:pPr>
                      <w:r w:rsidRPr="00C7251A">
                        <w:t>Les élèves devront :</w:t>
                      </w:r>
                    </w:p>
                    <w:p w14:paraId="32FD00F2" w14:textId="77777777" w:rsidR="00C7251A" w:rsidRPr="00C7251A" w:rsidRDefault="00C7251A" w:rsidP="00586204">
                      <w:pPr>
                        <w:numPr>
                          <w:ilvl w:val="0"/>
                          <w:numId w:val="7"/>
                        </w:numPr>
                        <w:spacing w:after="0"/>
                      </w:pPr>
                      <w:proofErr w:type="gramStart"/>
                      <w:r w:rsidRPr="00C7251A">
                        <w:rPr>
                          <w:b/>
                          <w:bCs/>
                        </w:rPr>
                        <w:t>analyser</w:t>
                      </w:r>
                      <w:proofErr w:type="gramEnd"/>
                      <w:r w:rsidRPr="00C7251A">
                        <w:t xml:space="preserve"> la propulsion d’une maquette de bateau,</w:t>
                      </w:r>
                    </w:p>
                    <w:p w14:paraId="2F1A0554" w14:textId="77777777" w:rsidR="00C7251A" w:rsidRPr="00C7251A" w:rsidRDefault="00C7251A" w:rsidP="00586204">
                      <w:pPr>
                        <w:numPr>
                          <w:ilvl w:val="0"/>
                          <w:numId w:val="7"/>
                        </w:numPr>
                        <w:spacing w:after="0"/>
                      </w:pPr>
                      <w:proofErr w:type="gramStart"/>
                      <w:r w:rsidRPr="00C7251A">
                        <w:rPr>
                          <w:b/>
                          <w:bCs/>
                        </w:rPr>
                        <w:t>modéliser</w:t>
                      </w:r>
                      <w:proofErr w:type="gramEnd"/>
                      <w:r w:rsidRPr="00C7251A">
                        <w:t xml:space="preserve"> l’effort de propulsion,</w:t>
                      </w:r>
                    </w:p>
                    <w:p w14:paraId="144B30F3" w14:textId="77777777" w:rsidR="00C7251A" w:rsidRPr="00C7251A" w:rsidRDefault="00C7251A" w:rsidP="00586204">
                      <w:pPr>
                        <w:numPr>
                          <w:ilvl w:val="0"/>
                          <w:numId w:val="7"/>
                        </w:numPr>
                        <w:spacing w:after="0"/>
                      </w:pPr>
                      <w:proofErr w:type="gramStart"/>
                      <w:r w:rsidRPr="00C7251A">
                        <w:rPr>
                          <w:b/>
                          <w:bCs/>
                        </w:rPr>
                        <w:t>concevoir</w:t>
                      </w:r>
                      <w:proofErr w:type="gramEnd"/>
                      <w:r w:rsidRPr="00C7251A">
                        <w:t xml:space="preserve"> une solution de voiles rotors adaptée,</w:t>
                      </w:r>
                    </w:p>
                    <w:p w14:paraId="23A18E0E" w14:textId="77777777" w:rsidR="00C7251A" w:rsidRPr="00C7251A" w:rsidRDefault="00C7251A" w:rsidP="00586204">
                      <w:pPr>
                        <w:numPr>
                          <w:ilvl w:val="0"/>
                          <w:numId w:val="7"/>
                        </w:numPr>
                        <w:spacing w:after="0"/>
                      </w:pPr>
                      <w:proofErr w:type="gramStart"/>
                      <w:r w:rsidRPr="00C7251A">
                        <w:rPr>
                          <w:b/>
                          <w:bCs/>
                        </w:rPr>
                        <w:t>réaliser</w:t>
                      </w:r>
                      <w:proofErr w:type="gramEnd"/>
                      <w:r w:rsidRPr="00C7251A">
                        <w:t xml:space="preserve"> et </w:t>
                      </w:r>
                      <w:r w:rsidRPr="00C7251A">
                        <w:rPr>
                          <w:b/>
                          <w:bCs/>
                        </w:rPr>
                        <w:t>tester</w:t>
                      </w:r>
                      <w:r w:rsidRPr="00C7251A">
                        <w:t xml:space="preserve"> un prototype,</w:t>
                      </w:r>
                    </w:p>
                    <w:p w14:paraId="07D37646" w14:textId="2C16F8A3" w:rsidR="00C7251A" w:rsidRPr="00C7251A" w:rsidRDefault="00C7251A" w:rsidP="00586204">
                      <w:pPr>
                        <w:numPr>
                          <w:ilvl w:val="0"/>
                          <w:numId w:val="7"/>
                        </w:numPr>
                        <w:spacing w:after="0"/>
                      </w:pPr>
                      <w:proofErr w:type="gramStart"/>
                      <w:r w:rsidRPr="00571110">
                        <w:rPr>
                          <w:b/>
                          <w:bCs/>
                        </w:rPr>
                        <w:t>communiquer</w:t>
                      </w:r>
                      <w:proofErr w:type="gramEnd"/>
                      <w:r>
                        <w:t xml:space="preserve"> sur</w:t>
                      </w:r>
                      <w:r w:rsidRPr="00C7251A">
                        <w:t xml:space="preserve"> l’impact potentiel sur la réduction des émissions de gaz à effet de serre.</w:t>
                      </w:r>
                    </w:p>
                    <w:p w14:paraId="566CFDF8" w14:textId="77777777" w:rsidR="00C7251A" w:rsidRPr="00C7251A" w:rsidRDefault="00C7251A" w:rsidP="00586204">
                      <w:pPr>
                        <w:spacing w:before="60" w:after="0"/>
                      </w:pPr>
                      <w:r w:rsidRPr="00C7251A">
                        <w:t xml:space="preserve">L’objectif est de </w:t>
                      </w:r>
                      <w:r w:rsidRPr="00C7251A">
                        <w:rPr>
                          <w:b/>
                          <w:bCs/>
                        </w:rPr>
                        <w:t>valider l’intérêt de la propulsion assistée par voiles rotors</w:t>
                      </w:r>
                      <w:r w:rsidRPr="00C7251A">
                        <w:t xml:space="preserve"> dans le transport maritime du minerai.</w:t>
                      </w:r>
                    </w:p>
                    <w:p w14:paraId="6E4573DE" w14:textId="67F00413" w:rsidR="00210EA9" w:rsidRDefault="00C7251A" w:rsidP="00586204">
                      <w:pPr>
                        <w:spacing w:after="0"/>
                      </w:pP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sz w:val="24"/>
        </w:rPr>
        <w:t>Finalité du produit attendu ou de son évolution :</w:t>
      </w:r>
    </w:p>
    <w:tbl>
      <w:tblPr>
        <w:tblStyle w:val="Grilledutableau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155"/>
      </w:tblGrid>
      <w:tr w:rsidR="00586204" w14:paraId="5E0A290B" w14:textId="77777777" w:rsidTr="00586204">
        <w:tc>
          <w:tcPr>
            <w:tcW w:w="10165" w:type="dxa"/>
          </w:tcPr>
          <w:p w14:paraId="7EF1613E" w14:textId="77777777" w:rsidR="00586204" w:rsidRDefault="00586204" w:rsidP="00586204">
            <w:pPr>
              <w:spacing w:line="192" w:lineRule="auto"/>
              <w:contextualSpacing/>
              <w:rPr>
                <w:sz w:val="22"/>
                <w:szCs w:val="22"/>
              </w:rPr>
            </w:pPr>
            <w:r>
              <w:rPr>
                <w:sz w:val="24"/>
              </w:rPr>
              <w:t>Nature de l’attendu :</w:t>
            </w:r>
            <w:r>
              <w:rPr>
                <w:sz w:val="24"/>
              </w:rPr>
              <w:tab/>
            </w:r>
            <w:r w:rsidRPr="00586204">
              <w:rPr>
                <w:sz w:val="32"/>
                <w:szCs w:val="32"/>
              </w:rPr>
              <w:t>■</w:t>
            </w:r>
            <w:r>
              <w:rPr>
                <w:rFonts w:ascii="Calibri" w:hAnsi="Calibri" w:cs="Calibri"/>
                <w:sz w:val="40"/>
                <w:szCs w:val="40"/>
              </w:rPr>
              <w:t xml:space="preserve"> </w:t>
            </w:r>
            <w:r>
              <w:rPr>
                <w:sz w:val="24"/>
                <w:szCs w:val="24"/>
              </w:rPr>
              <w:t>maquette numérique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586204">
              <w:rPr>
                <w:rFonts w:ascii="Calibri" w:hAnsi="Calibri" w:cs="Calibri"/>
                <w:sz w:val="32"/>
                <w:szCs w:val="32"/>
              </w:rPr>
              <w:t>□</w:t>
            </w:r>
            <w:r>
              <w:rPr>
                <w:rFonts w:ascii="Calibri" w:hAnsi="Calibri" w:cs="Calibri"/>
                <w:sz w:val="40"/>
                <w:szCs w:val="40"/>
              </w:rPr>
              <w:t xml:space="preserve"> </w:t>
            </w:r>
            <w:r>
              <w:rPr>
                <w:sz w:val="24"/>
                <w:szCs w:val="24"/>
              </w:rPr>
              <w:t xml:space="preserve">application logicielle  </w:t>
            </w:r>
          </w:p>
          <w:p w14:paraId="40998EDA" w14:textId="017C4F98" w:rsidR="00586204" w:rsidRDefault="00586204" w:rsidP="00586204">
            <w:pPr>
              <w:spacing w:line="192" w:lineRule="auto"/>
              <w:contextualSpacing/>
              <w:rPr>
                <w:sz w:val="24"/>
              </w:rPr>
            </w:pPr>
            <w:r w:rsidRPr="00586204">
              <w:rPr>
                <w:sz w:val="32"/>
                <w:szCs w:val="32"/>
              </w:rPr>
              <w:t>■</w:t>
            </w:r>
            <w:r>
              <w:rPr>
                <w:rFonts w:ascii="Calibri" w:hAnsi="Calibri" w:cs="Calibri"/>
                <w:sz w:val="44"/>
              </w:rPr>
              <w:t xml:space="preserve"> </w:t>
            </w:r>
            <w:r>
              <w:rPr>
                <w:sz w:val="24"/>
                <w:szCs w:val="24"/>
              </w:rPr>
              <w:t>concrétisation matérielle des solutions proposées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(permettant la validation des performances)</w:t>
            </w:r>
          </w:p>
        </w:tc>
      </w:tr>
    </w:tbl>
    <w:p w14:paraId="29E8A0AF" w14:textId="419FC512" w:rsidR="00210EA9" w:rsidRDefault="00586204" w:rsidP="00586204">
      <w:pPr>
        <w:spacing w:before="240" w:after="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BEA3E7" wp14:editId="29581536">
                <wp:simplePos x="0" y="0"/>
                <wp:positionH relativeFrom="margin">
                  <wp:align>right</wp:align>
                </wp:positionH>
                <wp:positionV relativeFrom="paragraph">
                  <wp:posOffset>430530</wp:posOffset>
                </wp:positionV>
                <wp:extent cx="6433820" cy="3905250"/>
                <wp:effectExtent l="0" t="0" r="2413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390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6079" w14:textId="77777777" w:rsidR="00C7251A" w:rsidRPr="00C7251A" w:rsidRDefault="00C7251A" w:rsidP="00C7251A">
                            <w:pPr>
                              <w:spacing w:after="0"/>
                            </w:pPr>
                            <w:r w:rsidRPr="00C7251A">
                              <w:t xml:space="preserve">  </w:t>
                            </w:r>
                            <w:r w:rsidRPr="00C7251A">
                              <w:rPr>
                                <w:b/>
                                <w:bCs/>
                              </w:rPr>
                              <w:t>Appropriation du système</w:t>
                            </w:r>
                          </w:p>
                          <w:p w14:paraId="127DA507" w14:textId="0111D45A" w:rsidR="00C7251A" w:rsidRPr="00C7251A" w:rsidRDefault="00C7251A" w:rsidP="00C7251A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découverte</w:t>
                            </w:r>
                            <w:proofErr w:type="gramEnd"/>
                            <w:r w:rsidRPr="00C7251A">
                              <w:t xml:space="preserve"> de la </w:t>
                            </w:r>
                            <w:r w:rsidR="00586204">
                              <w:t xml:space="preserve">maquette / bouée réalisée l’an dernier </w:t>
                            </w:r>
                          </w:p>
                          <w:p w14:paraId="7930B151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étude</w:t>
                            </w:r>
                            <w:proofErr w:type="gramEnd"/>
                            <w:r w:rsidRPr="00C7251A">
                              <w:t xml:space="preserve"> du principe des voiles rotors (effet Magnus)</w:t>
                            </w:r>
                          </w:p>
                          <w:p w14:paraId="5C0F5DF8" w14:textId="77777777" w:rsidR="00C7251A" w:rsidRPr="00C7251A" w:rsidRDefault="00C7251A" w:rsidP="00C7251A">
                            <w:pPr>
                              <w:spacing w:after="0"/>
                            </w:pPr>
                            <w:r w:rsidRPr="00C7251A">
                              <w:t xml:space="preserve">  </w:t>
                            </w:r>
                            <w:r w:rsidRPr="00C7251A">
                              <w:rPr>
                                <w:b/>
                                <w:bCs/>
                              </w:rPr>
                              <w:t>Expérimentation initiale</w:t>
                            </w:r>
                          </w:p>
                          <w:p w14:paraId="5494E283" w14:textId="3022D59C" w:rsidR="00C7251A" w:rsidRPr="00C7251A" w:rsidRDefault="00C7251A" w:rsidP="00C7251A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mise</w:t>
                            </w:r>
                            <w:proofErr w:type="gramEnd"/>
                            <w:r w:rsidRPr="00C7251A">
                              <w:t xml:space="preserve"> en fonctionnement </w:t>
                            </w:r>
                            <w:r w:rsidR="00586204">
                              <w:t>de la</w:t>
                            </w:r>
                            <w:r w:rsidRPr="00C7251A">
                              <w:t xml:space="preserve"> maquette propulsée par mini-pompes</w:t>
                            </w:r>
                          </w:p>
                          <w:p w14:paraId="6EC2993F" w14:textId="549F465E" w:rsidR="00C7251A" w:rsidRPr="00C7251A" w:rsidRDefault="00C7251A" w:rsidP="00C7251A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mesure</w:t>
                            </w:r>
                            <w:proofErr w:type="gramEnd"/>
                            <w:r w:rsidRPr="00C7251A">
                              <w:t xml:space="preserve"> de l’effort de traction à l’aide d’un dynamomètre</w:t>
                            </w:r>
                            <w:r w:rsidR="00586204">
                              <w:t xml:space="preserve"> dans un bassin d’essai</w:t>
                            </w:r>
                          </w:p>
                          <w:p w14:paraId="3A7E080A" w14:textId="77777777" w:rsidR="00C7251A" w:rsidRPr="00C7251A" w:rsidRDefault="00C7251A" w:rsidP="00C7251A">
                            <w:pPr>
                              <w:spacing w:after="0"/>
                            </w:pPr>
                            <w:r w:rsidRPr="00C7251A">
                              <w:t xml:space="preserve">  </w:t>
                            </w:r>
                            <w:r w:rsidRPr="00C7251A">
                              <w:rPr>
                                <w:b/>
                                <w:bCs/>
                              </w:rPr>
                              <w:t>Modélisation du système</w:t>
                            </w:r>
                          </w:p>
                          <w:p w14:paraId="10072EBE" w14:textId="3D85A936" w:rsidR="00C7251A" w:rsidRPr="00C7251A" w:rsidRDefault="00C7251A" w:rsidP="00C7251A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modélisation</w:t>
                            </w:r>
                            <w:proofErr w:type="gramEnd"/>
                            <w:r w:rsidRPr="00C7251A">
                              <w:t xml:space="preserve"> simplifiée de la propulsion</w:t>
                            </w:r>
                            <w:r w:rsidR="00586204">
                              <w:t xml:space="preserve"> – bilan de puissance</w:t>
                            </w:r>
                          </w:p>
                          <w:p w14:paraId="7E98F0F5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simulation</w:t>
                            </w:r>
                            <w:proofErr w:type="gramEnd"/>
                            <w:r w:rsidRPr="00C7251A">
                              <w:t xml:space="preserve"> de la force de traction</w:t>
                            </w:r>
                          </w:p>
                          <w:p w14:paraId="4C60E136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comparaison</w:t>
                            </w:r>
                            <w:proofErr w:type="gramEnd"/>
                            <w:r w:rsidRPr="00C7251A">
                              <w:t xml:space="preserve"> modèle / expérimentation</w:t>
                            </w:r>
                          </w:p>
                          <w:p w14:paraId="3BACB859" w14:textId="77777777" w:rsidR="00C7251A" w:rsidRPr="00C7251A" w:rsidRDefault="00C7251A" w:rsidP="00C7251A">
                            <w:pPr>
                              <w:spacing w:after="0"/>
                            </w:pPr>
                            <w:r w:rsidRPr="00C7251A">
                              <w:t xml:space="preserve">  </w:t>
                            </w:r>
                            <w:r w:rsidRPr="00C7251A">
                              <w:rPr>
                                <w:b/>
                                <w:bCs/>
                              </w:rPr>
                              <w:t>Conception d’une solution innovante</w:t>
                            </w:r>
                          </w:p>
                          <w:p w14:paraId="6C28FF1A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conception</w:t>
                            </w:r>
                            <w:proofErr w:type="gramEnd"/>
                            <w:r w:rsidRPr="00C7251A">
                              <w:t xml:space="preserve"> d’un système de voiles rotors</w:t>
                            </w:r>
                          </w:p>
                          <w:p w14:paraId="7BCF814D" w14:textId="3C060AB0" w:rsidR="00C7251A" w:rsidRPr="00C7251A" w:rsidRDefault="00C7251A" w:rsidP="00C7251A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choix</w:t>
                            </w:r>
                            <w:proofErr w:type="gramEnd"/>
                            <w:r w:rsidRPr="00C7251A">
                              <w:t xml:space="preserve"> de la géométrie et implantation sur le bateau</w:t>
                            </w:r>
                            <w:r w:rsidR="00586204">
                              <w:t>, impression 3D des fixations</w:t>
                            </w:r>
                          </w:p>
                          <w:p w14:paraId="62A066B9" w14:textId="77777777" w:rsidR="00C7251A" w:rsidRPr="00C7251A" w:rsidRDefault="00C7251A" w:rsidP="00C7251A">
                            <w:pPr>
                              <w:spacing w:after="0"/>
                            </w:pPr>
                            <w:r w:rsidRPr="00C7251A">
                              <w:t xml:space="preserve">  </w:t>
                            </w:r>
                            <w:r w:rsidRPr="00C7251A">
                              <w:rPr>
                                <w:b/>
                                <w:bCs/>
                              </w:rPr>
                              <w:t>Réalisation et tests</w:t>
                            </w:r>
                          </w:p>
                          <w:p w14:paraId="3E91BBDF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fabrication</w:t>
                            </w:r>
                            <w:proofErr w:type="gramEnd"/>
                            <w:r w:rsidRPr="00C7251A">
                              <w:t xml:space="preserve"> du prototype</w:t>
                            </w:r>
                          </w:p>
                          <w:p w14:paraId="77E12CBB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expérimentation</w:t>
                            </w:r>
                            <w:proofErr w:type="gramEnd"/>
                            <w:r w:rsidRPr="00C7251A">
                              <w:t xml:space="preserve"> avec les voiles rotors</w:t>
                            </w:r>
                          </w:p>
                          <w:p w14:paraId="147DF028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mesure</w:t>
                            </w:r>
                            <w:proofErr w:type="gramEnd"/>
                            <w:r w:rsidRPr="00C7251A">
                              <w:t xml:space="preserve"> de l’effort de propulsion</w:t>
                            </w:r>
                          </w:p>
                          <w:p w14:paraId="3E72E980" w14:textId="77777777" w:rsidR="00C7251A" w:rsidRPr="00C7251A" w:rsidRDefault="00C7251A" w:rsidP="00C7251A">
                            <w:pPr>
                              <w:spacing w:after="0"/>
                            </w:pPr>
                            <w:r w:rsidRPr="00C7251A">
                              <w:t xml:space="preserve">  </w:t>
                            </w:r>
                            <w:r w:rsidRPr="00C7251A">
                              <w:rPr>
                                <w:b/>
                                <w:bCs/>
                              </w:rPr>
                              <w:t>Validation et analyse</w:t>
                            </w:r>
                          </w:p>
                          <w:p w14:paraId="5974AB77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comparaison</w:t>
                            </w:r>
                            <w:proofErr w:type="gramEnd"/>
                            <w:r w:rsidRPr="00C7251A">
                              <w:t xml:space="preserve"> modèle / réel</w:t>
                            </w:r>
                          </w:p>
                          <w:p w14:paraId="6BE2D782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estimation</w:t>
                            </w:r>
                            <w:proofErr w:type="gramEnd"/>
                            <w:r w:rsidRPr="00C7251A">
                              <w:t xml:space="preserve"> de la réduction de consommation et d’émissions</w:t>
                            </w:r>
                          </w:p>
                          <w:p w14:paraId="787289EA" w14:textId="77777777" w:rsidR="00C7251A" w:rsidRPr="00C7251A" w:rsidRDefault="00C7251A" w:rsidP="00C7251A">
                            <w:pPr>
                              <w:spacing w:after="0"/>
                            </w:pPr>
                            <w:r w:rsidRPr="00C7251A">
                              <w:t xml:space="preserve">  </w:t>
                            </w:r>
                            <w:r w:rsidRPr="00C7251A">
                              <w:rPr>
                                <w:b/>
                                <w:bCs/>
                              </w:rPr>
                              <w:t>Communication scientifique</w:t>
                            </w:r>
                          </w:p>
                          <w:p w14:paraId="5D21C13B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création</w:t>
                            </w:r>
                            <w:proofErr w:type="gramEnd"/>
                            <w:r w:rsidRPr="00C7251A">
                              <w:t xml:space="preserve"> d’une affiche scientifique</w:t>
                            </w:r>
                          </w:p>
                          <w:p w14:paraId="72FECB93" w14:textId="77777777" w:rsidR="00C7251A" w:rsidRPr="00C7251A" w:rsidRDefault="00C7251A" w:rsidP="00C7251A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</w:pPr>
                            <w:proofErr w:type="gramStart"/>
                            <w:r w:rsidRPr="00C7251A">
                              <w:t>réalisation</w:t>
                            </w:r>
                            <w:proofErr w:type="gramEnd"/>
                            <w:r w:rsidRPr="00C7251A">
                              <w:t xml:space="preserve"> d’une vidéo de promotion destinée aux transporteurs miniers</w:t>
                            </w:r>
                          </w:p>
                          <w:p w14:paraId="7D943DC5" w14:textId="77777777" w:rsidR="00210EA9" w:rsidRDefault="00210EA9" w:rsidP="00C7251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A3E7" id="_x0000_s1028" type="#_x0000_t202" style="position:absolute;margin-left:455.4pt;margin-top:33.9pt;width:506.6pt;height:307.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">
                <v:textbox>
                  <w:txbxContent>
                    <w:p w14:paraId="052C6079" w14:textId="77777777" w:rsidR="00C7251A" w:rsidRPr="00C7251A" w:rsidRDefault="00C7251A" w:rsidP="00C7251A">
                      <w:pPr>
                        <w:spacing w:after="0"/>
                      </w:pPr>
                      <w:r w:rsidRPr="00C7251A">
                        <w:t xml:space="preserve">  </w:t>
                      </w:r>
                      <w:r w:rsidRPr="00C7251A">
                        <w:rPr>
                          <w:b/>
                          <w:bCs/>
                        </w:rPr>
                        <w:t>Appropriation du système</w:t>
                      </w:r>
                    </w:p>
                    <w:p w14:paraId="127DA507" w14:textId="0111D45A" w:rsidR="00C7251A" w:rsidRPr="00C7251A" w:rsidRDefault="00C7251A" w:rsidP="00C7251A">
                      <w:pPr>
                        <w:numPr>
                          <w:ilvl w:val="0"/>
                          <w:numId w:val="8"/>
                        </w:numPr>
                        <w:spacing w:after="0"/>
                      </w:pPr>
                      <w:proofErr w:type="gramStart"/>
                      <w:r w:rsidRPr="00C7251A">
                        <w:t>découverte</w:t>
                      </w:r>
                      <w:proofErr w:type="gramEnd"/>
                      <w:r w:rsidRPr="00C7251A">
                        <w:t xml:space="preserve"> de la </w:t>
                      </w:r>
                      <w:r w:rsidR="00586204">
                        <w:t xml:space="preserve">maquette / bouée réalisée l’an dernier </w:t>
                      </w:r>
                    </w:p>
                    <w:p w14:paraId="7930B151" w14:textId="77777777" w:rsidR="00C7251A" w:rsidRPr="00C7251A" w:rsidRDefault="00C7251A" w:rsidP="00C7251A">
                      <w:pPr>
                        <w:numPr>
                          <w:ilvl w:val="0"/>
                          <w:numId w:val="8"/>
                        </w:numPr>
                        <w:spacing w:after="0"/>
                      </w:pPr>
                      <w:proofErr w:type="gramStart"/>
                      <w:r w:rsidRPr="00C7251A">
                        <w:t>étude</w:t>
                      </w:r>
                      <w:proofErr w:type="gramEnd"/>
                      <w:r w:rsidRPr="00C7251A">
                        <w:t xml:space="preserve"> du principe des voiles rotors (effet Magnus)</w:t>
                      </w:r>
                    </w:p>
                    <w:p w14:paraId="5C0F5DF8" w14:textId="77777777" w:rsidR="00C7251A" w:rsidRPr="00C7251A" w:rsidRDefault="00C7251A" w:rsidP="00C7251A">
                      <w:pPr>
                        <w:spacing w:after="0"/>
                      </w:pPr>
                      <w:r w:rsidRPr="00C7251A">
                        <w:t xml:space="preserve">  </w:t>
                      </w:r>
                      <w:r w:rsidRPr="00C7251A">
                        <w:rPr>
                          <w:b/>
                          <w:bCs/>
                        </w:rPr>
                        <w:t>Expérimentation initiale</w:t>
                      </w:r>
                    </w:p>
                    <w:p w14:paraId="5494E283" w14:textId="3022D59C" w:rsidR="00C7251A" w:rsidRPr="00C7251A" w:rsidRDefault="00C7251A" w:rsidP="00C7251A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proofErr w:type="gramStart"/>
                      <w:r w:rsidRPr="00C7251A">
                        <w:t>mise</w:t>
                      </w:r>
                      <w:proofErr w:type="gramEnd"/>
                      <w:r w:rsidRPr="00C7251A">
                        <w:t xml:space="preserve"> en fonctionnement </w:t>
                      </w:r>
                      <w:r w:rsidR="00586204">
                        <w:t>de la</w:t>
                      </w:r>
                      <w:r w:rsidRPr="00C7251A">
                        <w:t xml:space="preserve"> maquette propulsée par mini-pompes</w:t>
                      </w:r>
                    </w:p>
                    <w:p w14:paraId="6EC2993F" w14:textId="549F465E" w:rsidR="00C7251A" w:rsidRPr="00C7251A" w:rsidRDefault="00C7251A" w:rsidP="00C7251A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proofErr w:type="gramStart"/>
                      <w:r w:rsidRPr="00C7251A">
                        <w:t>mesure</w:t>
                      </w:r>
                      <w:proofErr w:type="gramEnd"/>
                      <w:r w:rsidRPr="00C7251A">
                        <w:t xml:space="preserve"> de l’effort de traction à l’aide d’un dynamomètre</w:t>
                      </w:r>
                      <w:r w:rsidR="00586204">
                        <w:t xml:space="preserve"> dans un bassin d’essai</w:t>
                      </w:r>
                    </w:p>
                    <w:p w14:paraId="3A7E080A" w14:textId="77777777" w:rsidR="00C7251A" w:rsidRPr="00C7251A" w:rsidRDefault="00C7251A" w:rsidP="00C7251A">
                      <w:pPr>
                        <w:spacing w:after="0"/>
                      </w:pPr>
                      <w:r w:rsidRPr="00C7251A">
                        <w:t xml:space="preserve">  </w:t>
                      </w:r>
                      <w:r w:rsidRPr="00C7251A">
                        <w:rPr>
                          <w:b/>
                          <w:bCs/>
                        </w:rPr>
                        <w:t>Modélisation du système</w:t>
                      </w:r>
                    </w:p>
                    <w:p w14:paraId="10072EBE" w14:textId="3D85A936" w:rsidR="00C7251A" w:rsidRPr="00C7251A" w:rsidRDefault="00C7251A" w:rsidP="00C7251A">
                      <w:pPr>
                        <w:numPr>
                          <w:ilvl w:val="0"/>
                          <w:numId w:val="10"/>
                        </w:numPr>
                        <w:spacing w:after="0"/>
                      </w:pPr>
                      <w:proofErr w:type="gramStart"/>
                      <w:r w:rsidRPr="00C7251A">
                        <w:t>modélisation</w:t>
                      </w:r>
                      <w:proofErr w:type="gramEnd"/>
                      <w:r w:rsidRPr="00C7251A">
                        <w:t xml:space="preserve"> simplifiée de la propulsion</w:t>
                      </w:r>
                      <w:r w:rsidR="00586204">
                        <w:t xml:space="preserve"> – bilan de puissance</w:t>
                      </w:r>
                    </w:p>
                    <w:p w14:paraId="7E98F0F5" w14:textId="77777777" w:rsidR="00C7251A" w:rsidRPr="00C7251A" w:rsidRDefault="00C7251A" w:rsidP="00C7251A">
                      <w:pPr>
                        <w:numPr>
                          <w:ilvl w:val="0"/>
                          <w:numId w:val="10"/>
                        </w:numPr>
                        <w:spacing w:after="0"/>
                      </w:pPr>
                      <w:proofErr w:type="gramStart"/>
                      <w:r w:rsidRPr="00C7251A">
                        <w:t>simulation</w:t>
                      </w:r>
                      <w:proofErr w:type="gramEnd"/>
                      <w:r w:rsidRPr="00C7251A">
                        <w:t xml:space="preserve"> de la force de traction</w:t>
                      </w:r>
                    </w:p>
                    <w:p w14:paraId="4C60E136" w14:textId="77777777" w:rsidR="00C7251A" w:rsidRPr="00C7251A" w:rsidRDefault="00C7251A" w:rsidP="00C7251A">
                      <w:pPr>
                        <w:numPr>
                          <w:ilvl w:val="0"/>
                          <w:numId w:val="10"/>
                        </w:numPr>
                        <w:spacing w:after="0"/>
                      </w:pPr>
                      <w:proofErr w:type="gramStart"/>
                      <w:r w:rsidRPr="00C7251A">
                        <w:t>comparaison</w:t>
                      </w:r>
                      <w:proofErr w:type="gramEnd"/>
                      <w:r w:rsidRPr="00C7251A">
                        <w:t xml:space="preserve"> modèle / expérimentation</w:t>
                      </w:r>
                    </w:p>
                    <w:p w14:paraId="3BACB859" w14:textId="77777777" w:rsidR="00C7251A" w:rsidRPr="00C7251A" w:rsidRDefault="00C7251A" w:rsidP="00C7251A">
                      <w:pPr>
                        <w:spacing w:after="0"/>
                      </w:pPr>
                      <w:r w:rsidRPr="00C7251A">
                        <w:t xml:space="preserve">  </w:t>
                      </w:r>
                      <w:r w:rsidRPr="00C7251A">
                        <w:rPr>
                          <w:b/>
                          <w:bCs/>
                        </w:rPr>
                        <w:t>Conception d’une solution innovante</w:t>
                      </w:r>
                    </w:p>
                    <w:p w14:paraId="6C28FF1A" w14:textId="77777777" w:rsidR="00C7251A" w:rsidRPr="00C7251A" w:rsidRDefault="00C7251A" w:rsidP="00C7251A">
                      <w:pPr>
                        <w:numPr>
                          <w:ilvl w:val="0"/>
                          <w:numId w:val="11"/>
                        </w:numPr>
                        <w:spacing w:after="0"/>
                      </w:pPr>
                      <w:proofErr w:type="gramStart"/>
                      <w:r w:rsidRPr="00C7251A">
                        <w:t>conception</w:t>
                      </w:r>
                      <w:proofErr w:type="gramEnd"/>
                      <w:r w:rsidRPr="00C7251A">
                        <w:t xml:space="preserve"> d’un système de voiles rotors</w:t>
                      </w:r>
                    </w:p>
                    <w:p w14:paraId="7BCF814D" w14:textId="3C060AB0" w:rsidR="00C7251A" w:rsidRPr="00C7251A" w:rsidRDefault="00C7251A" w:rsidP="00C7251A">
                      <w:pPr>
                        <w:numPr>
                          <w:ilvl w:val="0"/>
                          <w:numId w:val="11"/>
                        </w:numPr>
                        <w:spacing w:after="0"/>
                      </w:pPr>
                      <w:proofErr w:type="gramStart"/>
                      <w:r w:rsidRPr="00C7251A">
                        <w:t>choix</w:t>
                      </w:r>
                      <w:proofErr w:type="gramEnd"/>
                      <w:r w:rsidRPr="00C7251A">
                        <w:t xml:space="preserve"> de la géométrie et implantation sur le bateau</w:t>
                      </w:r>
                      <w:r w:rsidR="00586204">
                        <w:t>, impression 3D des fixations</w:t>
                      </w:r>
                    </w:p>
                    <w:p w14:paraId="62A066B9" w14:textId="77777777" w:rsidR="00C7251A" w:rsidRPr="00C7251A" w:rsidRDefault="00C7251A" w:rsidP="00C7251A">
                      <w:pPr>
                        <w:spacing w:after="0"/>
                      </w:pPr>
                      <w:r w:rsidRPr="00C7251A">
                        <w:t xml:space="preserve">  </w:t>
                      </w:r>
                      <w:r w:rsidRPr="00C7251A">
                        <w:rPr>
                          <w:b/>
                          <w:bCs/>
                        </w:rPr>
                        <w:t>Réalisation et tests</w:t>
                      </w:r>
                    </w:p>
                    <w:p w14:paraId="3E91BBDF" w14:textId="77777777" w:rsidR="00C7251A" w:rsidRPr="00C7251A" w:rsidRDefault="00C7251A" w:rsidP="00C7251A">
                      <w:pPr>
                        <w:numPr>
                          <w:ilvl w:val="0"/>
                          <w:numId w:val="12"/>
                        </w:numPr>
                        <w:spacing w:after="0"/>
                      </w:pPr>
                      <w:proofErr w:type="gramStart"/>
                      <w:r w:rsidRPr="00C7251A">
                        <w:t>fabrication</w:t>
                      </w:r>
                      <w:proofErr w:type="gramEnd"/>
                      <w:r w:rsidRPr="00C7251A">
                        <w:t xml:space="preserve"> du prototype</w:t>
                      </w:r>
                    </w:p>
                    <w:p w14:paraId="77E12CBB" w14:textId="77777777" w:rsidR="00C7251A" w:rsidRPr="00C7251A" w:rsidRDefault="00C7251A" w:rsidP="00C7251A">
                      <w:pPr>
                        <w:numPr>
                          <w:ilvl w:val="0"/>
                          <w:numId w:val="12"/>
                        </w:numPr>
                        <w:spacing w:after="0"/>
                      </w:pPr>
                      <w:proofErr w:type="gramStart"/>
                      <w:r w:rsidRPr="00C7251A">
                        <w:t>expérimentation</w:t>
                      </w:r>
                      <w:proofErr w:type="gramEnd"/>
                      <w:r w:rsidRPr="00C7251A">
                        <w:t xml:space="preserve"> avec les voiles rotors</w:t>
                      </w:r>
                    </w:p>
                    <w:p w14:paraId="147DF028" w14:textId="77777777" w:rsidR="00C7251A" w:rsidRPr="00C7251A" w:rsidRDefault="00C7251A" w:rsidP="00C7251A">
                      <w:pPr>
                        <w:numPr>
                          <w:ilvl w:val="0"/>
                          <w:numId w:val="12"/>
                        </w:numPr>
                        <w:spacing w:after="0"/>
                      </w:pPr>
                      <w:proofErr w:type="gramStart"/>
                      <w:r w:rsidRPr="00C7251A">
                        <w:t>mesure</w:t>
                      </w:r>
                      <w:proofErr w:type="gramEnd"/>
                      <w:r w:rsidRPr="00C7251A">
                        <w:t xml:space="preserve"> de l’effort de propulsion</w:t>
                      </w:r>
                    </w:p>
                    <w:p w14:paraId="3E72E980" w14:textId="77777777" w:rsidR="00C7251A" w:rsidRPr="00C7251A" w:rsidRDefault="00C7251A" w:rsidP="00C7251A">
                      <w:pPr>
                        <w:spacing w:after="0"/>
                      </w:pPr>
                      <w:r w:rsidRPr="00C7251A">
                        <w:t xml:space="preserve">  </w:t>
                      </w:r>
                      <w:r w:rsidRPr="00C7251A">
                        <w:rPr>
                          <w:b/>
                          <w:bCs/>
                        </w:rPr>
                        <w:t>Validation et analyse</w:t>
                      </w:r>
                    </w:p>
                    <w:p w14:paraId="5974AB77" w14:textId="77777777" w:rsidR="00C7251A" w:rsidRPr="00C7251A" w:rsidRDefault="00C7251A" w:rsidP="00C7251A">
                      <w:pPr>
                        <w:numPr>
                          <w:ilvl w:val="0"/>
                          <w:numId w:val="13"/>
                        </w:numPr>
                        <w:spacing w:after="0"/>
                      </w:pPr>
                      <w:proofErr w:type="gramStart"/>
                      <w:r w:rsidRPr="00C7251A">
                        <w:t>comparaison</w:t>
                      </w:r>
                      <w:proofErr w:type="gramEnd"/>
                      <w:r w:rsidRPr="00C7251A">
                        <w:t xml:space="preserve"> modèle / réel</w:t>
                      </w:r>
                    </w:p>
                    <w:p w14:paraId="6BE2D782" w14:textId="77777777" w:rsidR="00C7251A" w:rsidRPr="00C7251A" w:rsidRDefault="00C7251A" w:rsidP="00C7251A">
                      <w:pPr>
                        <w:numPr>
                          <w:ilvl w:val="0"/>
                          <w:numId w:val="13"/>
                        </w:numPr>
                        <w:spacing w:after="0"/>
                      </w:pPr>
                      <w:proofErr w:type="gramStart"/>
                      <w:r w:rsidRPr="00C7251A">
                        <w:t>estimation</w:t>
                      </w:r>
                      <w:proofErr w:type="gramEnd"/>
                      <w:r w:rsidRPr="00C7251A">
                        <w:t xml:space="preserve"> de la réduction de consommation et d’émissions</w:t>
                      </w:r>
                    </w:p>
                    <w:p w14:paraId="787289EA" w14:textId="77777777" w:rsidR="00C7251A" w:rsidRPr="00C7251A" w:rsidRDefault="00C7251A" w:rsidP="00C7251A">
                      <w:pPr>
                        <w:spacing w:after="0"/>
                      </w:pPr>
                      <w:r w:rsidRPr="00C7251A">
                        <w:t xml:space="preserve">  </w:t>
                      </w:r>
                      <w:r w:rsidRPr="00C7251A">
                        <w:rPr>
                          <w:b/>
                          <w:bCs/>
                        </w:rPr>
                        <w:t>Communication scientifique</w:t>
                      </w:r>
                    </w:p>
                    <w:p w14:paraId="5D21C13B" w14:textId="77777777" w:rsidR="00C7251A" w:rsidRPr="00C7251A" w:rsidRDefault="00C7251A" w:rsidP="00C7251A">
                      <w:pPr>
                        <w:numPr>
                          <w:ilvl w:val="0"/>
                          <w:numId w:val="14"/>
                        </w:numPr>
                        <w:spacing w:after="0"/>
                      </w:pPr>
                      <w:proofErr w:type="gramStart"/>
                      <w:r w:rsidRPr="00C7251A">
                        <w:t>création</w:t>
                      </w:r>
                      <w:proofErr w:type="gramEnd"/>
                      <w:r w:rsidRPr="00C7251A">
                        <w:t xml:space="preserve"> d’une affiche scientifique</w:t>
                      </w:r>
                    </w:p>
                    <w:p w14:paraId="72FECB93" w14:textId="77777777" w:rsidR="00C7251A" w:rsidRPr="00C7251A" w:rsidRDefault="00C7251A" w:rsidP="00C7251A">
                      <w:pPr>
                        <w:numPr>
                          <w:ilvl w:val="0"/>
                          <w:numId w:val="14"/>
                        </w:numPr>
                        <w:spacing w:after="0"/>
                      </w:pPr>
                      <w:proofErr w:type="gramStart"/>
                      <w:r w:rsidRPr="00C7251A">
                        <w:t>réalisation</w:t>
                      </w:r>
                      <w:proofErr w:type="gramEnd"/>
                      <w:r w:rsidRPr="00C7251A">
                        <w:t xml:space="preserve"> d’une vidéo de promotion destinée aux transporteurs miniers</w:t>
                      </w:r>
                    </w:p>
                    <w:p w14:paraId="7D943DC5" w14:textId="77777777" w:rsidR="00210EA9" w:rsidRDefault="00210EA9" w:rsidP="00C7251A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sz w:val="24"/>
          <w:lang w:eastAsia="fr-FR"/>
        </w:rPr>
        <w:t>Étapes principales de la démarche scientifique mise en œuvre</w:t>
      </w:r>
      <w:r w:rsidR="00000000">
        <w:rPr>
          <w:sz w:val="24"/>
        </w:rPr>
        <w:t> :</w:t>
      </w:r>
    </w:p>
    <w:p w14:paraId="5C69325D" w14:textId="77777777" w:rsidR="00210EA9" w:rsidRDefault="00210EA9">
      <w:pPr>
        <w:spacing w:after="0" w:line="240" w:lineRule="auto"/>
        <w:rPr>
          <w:sz w:val="24"/>
        </w:rPr>
      </w:pPr>
    </w:p>
    <w:p w14:paraId="4ABDFCFD" w14:textId="77777777" w:rsidR="00210EA9" w:rsidRDefault="00000000">
      <w:pPr>
        <w:spacing w:after="0" w:line="240" w:lineRule="auto"/>
        <w:rPr>
          <w:sz w:val="24"/>
        </w:rPr>
      </w:pPr>
      <w:r>
        <w:rPr>
          <w:sz w:val="24"/>
        </w:rPr>
        <w:t>Ressources mises à disposition des élèves :</w:t>
      </w:r>
    </w:p>
    <w:p w14:paraId="759F62A1" w14:textId="2F4DCF85" w:rsidR="00210EA9" w:rsidRDefault="00571110">
      <w:pPr>
        <w:spacing w:after="0" w:line="240" w:lineRule="auto"/>
        <w:rPr>
          <w:sz w:val="24"/>
        </w:rPr>
      </w:pPr>
      <w:r>
        <w:rPr>
          <w:sz w:val="40"/>
          <w:szCs w:val="40"/>
        </w:rPr>
        <w:t>■</w:t>
      </w:r>
      <w:r w:rsidR="00000000">
        <w:rPr>
          <w:rFonts w:ascii="Calibri" w:hAnsi="Calibri" w:cs="Calibri"/>
          <w:sz w:val="40"/>
          <w:szCs w:val="40"/>
        </w:rPr>
        <w:t xml:space="preserve"> </w:t>
      </w:r>
      <w:r w:rsidR="00000000">
        <w:rPr>
          <w:sz w:val="24"/>
        </w:rPr>
        <w:t>modèle et description multiphysique de tout ou partie du produit</w:t>
      </w:r>
    </w:p>
    <w:p w14:paraId="7E97A9D4" w14:textId="26845BD5" w:rsidR="00210EA9" w:rsidRDefault="00123FAF">
      <w:pPr>
        <w:rPr>
          <w:sz w:val="24"/>
        </w:rPr>
      </w:pPr>
      <w:r>
        <w:rPr>
          <w:rFonts w:ascii="Calibri" w:hAnsi="Calibri" w:cs="Calibri"/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7F79E0" wp14:editId="7F163A9E">
                <wp:simplePos x="0" y="0"/>
                <wp:positionH relativeFrom="column">
                  <wp:posOffset>19050</wp:posOffset>
                </wp:positionH>
                <wp:positionV relativeFrom="paragraph">
                  <wp:posOffset>406400</wp:posOffset>
                </wp:positionV>
                <wp:extent cx="2949575" cy="3327400"/>
                <wp:effectExtent l="0" t="0" r="22225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332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83813" w14:textId="4EBC8836" w:rsidR="00210EA9" w:rsidRDefault="00123FAF">
                            <w:r w:rsidRPr="00123FAF">
                              <w:t></w:t>
                            </w:r>
                            <w:r>
                              <w:t xml:space="preserve"> </w:t>
                            </w:r>
                            <w:r w:rsidR="00571110">
                              <w:t>Cartes programmables</w:t>
                            </w:r>
                          </w:p>
                          <w:p w14:paraId="671334BD" w14:textId="77777777" w:rsidR="00123FAF" w:rsidRPr="00123FAF" w:rsidRDefault="00123FAF" w:rsidP="00123FAF">
                            <w:r w:rsidRPr="00123FAF">
                              <w:t>  maquette de bateau</w:t>
                            </w:r>
                          </w:p>
                          <w:p w14:paraId="66DB2E05" w14:textId="77777777" w:rsidR="00123FAF" w:rsidRPr="00123FAF" w:rsidRDefault="00123FAF" w:rsidP="00123FAF">
                            <w:r w:rsidRPr="00123FAF">
                              <w:t>  mini-pompes pour propulsion</w:t>
                            </w:r>
                          </w:p>
                          <w:p w14:paraId="01815D39" w14:textId="188E804E" w:rsidR="00123FAF" w:rsidRPr="00123FAF" w:rsidRDefault="00123FAF" w:rsidP="00123FAF">
                            <w:r w:rsidRPr="00123FAF">
                              <w:t xml:space="preserve">  </w:t>
                            </w:r>
                            <w:r>
                              <w:t>batteries</w:t>
                            </w:r>
                          </w:p>
                          <w:p w14:paraId="5AE1FA4B" w14:textId="77777777" w:rsidR="00123FAF" w:rsidRPr="00123FAF" w:rsidRDefault="00123FAF" w:rsidP="00123FAF">
                            <w:r w:rsidRPr="00123FAF">
                              <w:t>  dynamomètre</w:t>
                            </w:r>
                          </w:p>
                          <w:p w14:paraId="2A4BFDFE" w14:textId="77777777" w:rsidR="00123FAF" w:rsidRPr="00123FAF" w:rsidRDefault="00123FAF" w:rsidP="00123FAF">
                            <w:r w:rsidRPr="00123FAF">
                              <w:t>  ventilateur (simulation du vent)</w:t>
                            </w:r>
                          </w:p>
                          <w:p w14:paraId="405BCA0C" w14:textId="77777777" w:rsidR="00123FAF" w:rsidRPr="00123FAF" w:rsidRDefault="00123FAF" w:rsidP="00123FAF">
                            <w:r w:rsidRPr="00123FAF">
                              <w:t>  capteurs éventuels</w:t>
                            </w:r>
                          </w:p>
                          <w:p w14:paraId="1C6300DC" w14:textId="0549ADB0" w:rsidR="00123FAF" w:rsidRPr="00123FAF" w:rsidRDefault="00123FAF" w:rsidP="00123FAF">
                            <w:r w:rsidRPr="00123FAF">
                              <w:t>  imprimante 3D / fablab pour fabrication des rotors</w:t>
                            </w:r>
                            <w:r>
                              <w:t xml:space="preserve"> + bobines</w:t>
                            </w:r>
                          </w:p>
                          <w:p w14:paraId="1D24AAE0" w14:textId="77777777" w:rsidR="00123FAF" w:rsidRDefault="00123FAF" w:rsidP="00123FAF">
                            <w:r w:rsidRPr="00123FAF">
                              <w:t>  matériel de prototypage</w:t>
                            </w:r>
                          </w:p>
                          <w:p w14:paraId="1991CD50" w14:textId="3ACF580C" w:rsidR="00123FAF" w:rsidRDefault="00123FAF" w:rsidP="00123FAF">
                            <w:r w:rsidRPr="00123FAF">
                              <w:t></w:t>
                            </w:r>
                            <w:r>
                              <w:t xml:space="preserve">  </w:t>
                            </w:r>
                            <w:r w:rsidRPr="00123FAF">
                              <w:t>Bassin d’essai</w:t>
                            </w:r>
                          </w:p>
                          <w:p w14:paraId="0916C1DC" w14:textId="13322EF2" w:rsidR="00123FAF" w:rsidRPr="00123FAF" w:rsidRDefault="00123FAF" w:rsidP="00123FAF">
                            <w:r w:rsidRPr="00123FAF">
                              <w:t>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123FAF">
                              <w:t>Appareils de mesures</w:t>
                            </w:r>
                            <w:r w:rsidRPr="00123FAF">
                              <w:tab/>
                            </w:r>
                          </w:p>
                          <w:p w14:paraId="45D2809A" w14:textId="77777777" w:rsidR="00123FAF" w:rsidRDefault="00123F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F79E0" id="_x0000_s1029" type="#_x0000_t202" style="position:absolute;margin-left:1.5pt;margin-top:32pt;width:232.25pt;height:26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">
                <v:textbox>
                  <w:txbxContent>
                    <w:p w14:paraId="47B83813" w14:textId="4EBC8836" w:rsidR="00210EA9" w:rsidRDefault="00123FAF">
                      <w:r w:rsidRPr="00123FAF">
                        <w:t></w:t>
                      </w:r>
                      <w:r>
                        <w:t xml:space="preserve"> </w:t>
                      </w:r>
                      <w:r w:rsidR="00571110">
                        <w:t>Cartes programmables</w:t>
                      </w:r>
                    </w:p>
                    <w:p w14:paraId="671334BD" w14:textId="77777777" w:rsidR="00123FAF" w:rsidRPr="00123FAF" w:rsidRDefault="00123FAF" w:rsidP="00123FAF">
                      <w:r w:rsidRPr="00123FAF">
                        <w:t>  maquette de bateau</w:t>
                      </w:r>
                    </w:p>
                    <w:p w14:paraId="66DB2E05" w14:textId="77777777" w:rsidR="00123FAF" w:rsidRPr="00123FAF" w:rsidRDefault="00123FAF" w:rsidP="00123FAF">
                      <w:r w:rsidRPr="00123FAF">
                        <w:t>  mini-pompes pour propulsion</w:t>
                      </w:r>
                    </w:p>
                    <w:p w14:paraId="01815D39" w14:textId="188E804E" w:rsidR="00123FAF" w:rsidRPr="00123FAF" w:rsidRDefault="00123FAF" w:rsidP="00123FAF">
                      <w:r w:rsidRPr="00123FAF">
                        <w:t xml:space="preserve">  </w:t>
                      </w:r>
                      <w:r>
                        <w:t>batteries</w:t>
                      </w:r>
                    </w:p>
                    <w:p w14:paraId="5AE1FA4B" w14:textId="77777777" w:rsidR="00123FAF" w:rsidRPr="00123FAF" w:rsidRDefault="00123FAF" w:rsidP="00123FAF">
                      <w:r w:rsidRPr="00123FAF">
                        <w:t>  dynamomètre</w:t>
                      </w:r>
                    </w:p>
                    <w:p w14:paraId="2A4BFDFE" w14:textId="77777777" w:rsidR="00123FAF" w:rsidRPr="00123FAF" w:rsidRDefault="00123FAF" w:rsidP="00123FAF">
                      <w:r w:rsidRPr="00123FAF">
                        <w:t>  ventilateur (simulation du vent)</w:t>
                      </w:r>
                    </w:p>
                    <w:p w14:paraId="405BCA0C" w14:textId="77777777" w:rsidR="00123FAF" w:rsidRPr="00123FAF" w:rsidRDefault="00123FAF" w:rsidP="00123FAF">
                      <w:r w:rsidRPr="00123FAF">
                        <w:t>  capteurs éventuels</w:t>
                      </w:r>
                    </w:p>
                    <w:p w14:paraId="1C6300DC" w14:textId="0549ADB0" w:rsidR="00123FAF" w:rsidRPr="00123FAF" w:rsidRDefault="00123FAF" w:rsidP="00123FAF">
                      <w:r w:rsidRPr="00123FAF">
                        <w:t>  imprimante 3D / fablab pour fabrication des rotors</w:t>
                      </w:r>
                      <w:r>
                        <w:t xml:space="preserve"> + bobines</w:t>
                      </w:r>
                    </w:p>
                    <w:p w14:paraId="1D24AAE0" w14:textId="77777777" w:rsidR="00123FAF" w:rsidRDefault="00123FAF" w:rsidP="00123FAF">
                      <w:r w:rsidRPr="00123FAF">
                        <w:t>  matériel de prototypage</w:t>
                      </w:r>
                    </w:p>
                    <w:p w14:paraId="1991CD50" w14:textId="3ACF580C" w:rsidR="00123FAF" w:rsidRDefault="00123FAF" w:rsidP="00123FAF">
                      <w:r w:rsidRPr="00123FAF">
                        <w:t></w:t>
                      </w:r>
                      <w:r>
                        <w:t xml:space="preserve">  </w:t>
                      </w:r>
                      <w:r w:rsidRPr="00123FAF">
                        <w:t>Bassin d’essai</w:t>
                      </w:r>
                    </w:p>
                    <w:p w14:paraId="0916C1DC" w14:textId="13322EF2" w:rsidR="00123FAF" w:rsidRPr="00123FAF" w:rsidRDefault="00123FAF" w:rsidP="00123FAF">
                      <w:r w:rsidRPr="00123FAF">
                        <w:t>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 w:rsidRPr="00123FAF">
                        <w:t>Appareils de mesures</w:t>
                      </w:r>
                      <w:r w:rsidRPr="00123FAF">
                        <w:tab/>
                      </w:r>
                    </w:p>
                    <w:p w14:paraId="45D2809A" w14:textId="77777777" w:rsidR="00123FAF" w:rsidRDefault="00123FAF"/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Calibri" w:hAnsi="Calibri" w:cs="Calibri"/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E0EAA2" wp14:editId="22620921">
                <wp:simplePos x="0" y="0"/>
                <wp:positionH relativeFrom="column">
                  <wp:posOffset>3610610</wp:posOffset>
                </wp:positionH>
                <wp:positionV relativeFrom="paragraph">
                  <wp:posOffset>412750</wp:posOffset>
                </wp:positionV>
                <wp:extent cx="2829560" cy="1054100"/>
                <wp:effectExtent l="0" t="0" r="15240" b="1270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6B5A9" w14:textId="392CE0FC" w:rsidR="00210EA9" w:rsidRDefault="00571110">
                            <w:proofErr w:type="spellStart"/>
                            <w:r>
                              <w:t>MatLab</w:t>
                            </w:r>
                            <w:proofErr w:type="spellEnd"/>
                            <w:r>
                              <w:t xml:space="preserve">, Tableur, </w:t>
                            </w:r>
                            <w:proofErr w:type="spellStart"/>
                            <w:r>
                              <w:t>Solidworks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Tinkercad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Capytale</w:t>
                            </w:r>
                            <w:proofErr w:type="spellEnd"/>
                            <w:r>
                              <w:t>, Python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0EAA2" id="_x0000_s1030" type="#_x0000_t202" style="position:absolute;margin-left:284.3pt;margin-top:32.5pt;width:222.8pt;height: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">
                <v:textbox>
                  <w:txbxContent>
                    <w:p w14:paraId="5346B5A9" w14:textId="392CE0FC" w:rsidR="00210EA9" w:rsidRDefault="00571110">
                      <w:proofErr w:type="spellStart"/>
                      <w:r>
                        <w:t>MatLab</w:t>
                      </w:r>
                      <w:proofErr w:type="spellEnd"/>
                      <w:r>
                        <w:t xml:space="preserve">, Tableur, </w:t>
                      </w:r>
                      <w:proofErr w:type="spellStart"/>
                      <w:r>
                        <w:t>Solidworks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Tinkercad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Capytale</w:t>
                      </w:r>
                      <w:proofErr w:type="spellEnd"/>
                      <w:r>
                        <w:t>, Python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110">
        <w:rPr>
          <w:sz w:val="40"/>
          <w:szCs w:val="40"/>
        </w:rPr>
        <w:t>■</w:t>
      </w:r>
      <w:r w:rsidR="00000000">
        <w:rPr>
          <w:rFonts w:ascii="Calibri" w:hAnsi="Calibri" w:cs="Calibri"/>
          <w:sz w:val="40"/>
          <w:szCs w:val="40"/>
        </w:rPr>
        <w:t xml:space="preserve"> </w:t>
      </w:r>
      <w:r w:rsidR="00000000">
        <w:rPr>
          <w:sz w:val="24"/>
        </w:rPr>
        <w:t>moyens matériels</w:t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571110">
        <w:rPr>
          <w:sz w:val="40"/>
          <w:szCs w:val="40"/>
        </w:rPr>
        <w:t>■</w:t>
      </w:r>
      <w:r w:rsidR="00000000">
        <w:rPr>
          <w:rFonts w:ascii="Calibri" w:hAnsi="Calibri" w:cs="Calibri"/>
          <w:sz w:val="40"/>
          <w:szCs w:val="40"/>
        </w:rPr>
        <w:t xml:space="preserve"> </w:t>
      </w:r>
      <w:r w:rsidR="00000000">
        <w:rPr>
          <w:sz w:val="24"/>
        </w:rPr>
        <w:t>moyens logiciels</w:t>
      </w:r>
    </w:p>
    <w:p w14:paraId="1B5B2739" w14:textId="77777777" w:rsidR="00210EA9" w:rsidRDefault="00210EA9">
      <w:pPr>
        <w:rPr>
          <w:sz w:val="24"/>
        </w:rPr>
      </w:pPr>
    </w:p>
    <w:p w14:paraId="12FC7D44" w14:textId="3931DDD7" w:rsidR="00210EA9" w:rsidRDefault="00210EA9">
      <w:pPr>
        <w:rPr>
          <w:sz w:val="24"/>
        </w:rPr>
      </w:pPr>
    </w:p>
    <w:p w14:paraId="7034DE75" w14:textId="77777777" w:rsidR="00123FAF" w:rsidRDefault="00123FAF">
      <w:pPr>
        <w:rPr>
          <w:sz w:val="24"/>
        </w:rPr>
      </w:pPr>
    </w:p>
    <w:p w14:paraId="3DE3B4FA" w14:textId="77777777" w:rsidR="00123FAF" w:rsidRDefault="00123FAF">
      <w:pPr>
        <w:rPr>
          <w:sz w:val="24"/>
        </w:rPr>
      </w:pPr>
    </w:p>
    <w:p w14:paraId="7532DAF8" w14:textId="77777777" w:rsidR="00123FAF" w:rsidRDefault="00123FAF">
      <w:pPr>
        <w:rPr>
          <w:sz w:val="24"/>
        </w:rPr>
      </w:pPr>
    </w:p>
    <w:p w14:paraId="2047F128" w14:textId="77777777" w:rsidR="00123FAF" w:rsidRDefault="00123FAF">
      <w:pPr>
        <w:rPr>
          <w:sz w:val="24"/>
        </w:rPr>
      </w:pPr>
    </w:p>
    <w:p w14:paraId="7B9EA20B" w14:textId="77777777" w:rsidR="00123FAF" w:rsidRDefault="00123FAF">
      <w:pPr>
        <w:rPr>
          <w:sz w:val="24"/>
        </w:rPr>
      </w:pPr>
    </w:p>
    <w:p w14:paraId="24778CB5" w14:textId="77777777" w:rsidR="00123FAF" w:rsidRDefault="00123FAF">
      <w:pPr>
        <w:rPr>
          <w:sz w:val="24"/>
        </w:rPr>
      </w:pPr>
    </w:p>
    <w:p w14:paraId="3A4ED9A6" w14:textId="77777777" w:rsidR="00123FAF" w:rsidRDefault="00123FAF">
      <w:pPr>
        <w:rPr>
          <w:sz w:val="24"/>
        </w:rPr>
      </w:pPr>
    </w:p>
    <w:p w14:paraId="7632B39A" w14:textId="77777777" w:rsidR="00123FAF" w:rsidRDefault="00123FAF">
      <w:pPr>
        <w:rPr>
          <w:sz w:val="24"/>
        </w:rPr>
      </w:pPr>
    </w:p>
    <w:p w14:paraId="1A7A59CC" w14:textId="77777777" w:rsidR="00123FAF" w:rsidRDefault="00123FAF">
      <w:pPr>
        <w:rPr>
          <w:sz w:val="24"/>
        </w:rPr>
      </w:pPr>
    </w:p>
    <w:p w14:paraId="6BEF51E0" w14:textId="77777777" w:rsidR="00123FAF" w:rsidRDefault="00123FAF">
      <w:pPr>
        <w:rPr>
          <w:sz w:val="24"/>
        </w:rPr>
      </w:pPr>
    </w:p>
    <w:p w14:paraId="7B5E5F15" w14:textId="15B7C937" w:rsidR="00210EA9" w:rsidRDefault="00000000">
      <w:pPr>
        <w:rPr>
          <w:sz w:val="24"/>
        </w:rPr>
      </w:pPr>
      <w:r>
        <w:rPr>
          <w:sz w:val="24"/>
        </w:rPr>
        <w:t>Diagramme des cas d’utilisation ou de contexte :</w:t>
      </w:r>
    </w:p>
    <w:p w14:paraId="6E72B079" w14:textId="288502F6" w:rsidR="00210EA9" w:rsidRDefault="00123FAF">
      <w:pPr>
        <w:rPr>
          <w:sz w:val="24"/>
        </w:rPr>
      </w:pPr>
      <w:r>
        <w:rPr>
          <w:sz w:val="24"/>
        </w:rPr>
        <w:t>A venir</w:t>
      </w:r>
    </w:p>
    <w:p w14:paraId="40E8F7EF" w14:textId="7B958271" w:rsidR="00210EA9" w:rsidRDefault="00000000">
      <w:pPr>
        <w:rPr>
          <w:sz w:val="24"/>
        </w:rPr>
      </w:pPr>
      <w:r>
        <w:rPr>
          <w:sz w:val="24"/>
        </w:rPr>
        <w:t>Diagramme des exigences partiel :</w:t>
      </w:r>
    </w:p>
    <w:p w14:paraId="5B820F18" w14:textId="069CB9A1" w:rsidR="00123FAF" w:rsidRDefault="00123FAF">
      <w:pPr>
        <w:rPr>
          <w:sz w:val="24"/>
        </w:rPr>
      </w:pPr>
      <w:r>
        <w:rPr>
          <w:sz w:val="24"/>
        </w:rPr>
        <w:t>A venir</w:t>
      </w:r>
    </w:p>
    <w:p w14:paraId="52F60615" w14:textId="77777777" w:rsidR="00123FAF" w:rsidRDefault="00123FAF">
      <w:pPr>
        <w:rPr>
          <w:sz w:val="24"/>
        </w:rPr>
      </w:pPr>
    </w:p>
    <w:p w14:paraId="121BA6D8" w14:textId="77777777" w:rsidR="00123FAF" w:rsidRDefault="00123FAF">
      <w:pPr>
        <w:rPr>
          <w:sz w:val="24"/>
        </w:rPr>
      </w:pPr>
    </w:p>
    <w:p w14:paraId="447C6DE8" w14:textId="77776BC9" w:rsidR="00210EA9" w:rsidRDefault="00210EA9">
      <w:pPr>
        <w:rPr>
          <w:sz w:val="24"/>
        </w:rPr>
      </w:pPr>
    </w:p>
    <w:p w14:paraId="2A1D6847" w14:textId="77777777" w:rsidR="00123FAF" w:rsidRDefault="00123FAF">
      <w:pPr>
        <w:spacing w:after="0"/>
        <w:rPr>
          <w:b/>
          <w:bCs/>
          <w:color w:val="C00000"/>
          <w:sz w:val="24"/>
        </w:rPr>
      </w:pPr>
    </w:p>
    <w:p w14:paraId="49D5DAAB" w14:textId="77777777" w:rsidR="00123FAF" w:rsidRDefault="00123FAF">
      <w:pPr>
        <w:spacing w:after="0"/>
        <w:rPr>
          <w:b/>
          <w:bCs/>
          <w:color w:val="C00000"/>
          <w:sz w:val="24"/>
        </w:rPr>
      </w:pPr>
    </w:p>
    <w:p w14:paraId="2DE21AB7" w14:textId="77777777" w:rsidR="00123FAF" w:rsidRDefault="00123FAF">
      <w:pPr>
        <w:spacing w:after="0"/>
        <w:rPr>
          <w:b/>
          <w:bCs/>
          <w:color w:val="C00000"/>
          <w:sz w:val="24"/>
        </w:rPr>
      </w:pPr>
    </w:p>
    <w:p w14:paraId="4A0E1389" w14:textId="77777777" w:rsidR="00123FAF" w:rsidRDefault="00123FAF">
      <w:pPr>
        <w:spacing w:after="0"/>
        <w:rPr>
          <w:b/>
          <w:bCs/>
          <w:color w:val="C00000"/>
          <w:sz w:val="24"/>
        </w:rPr>
      </w:pPr>
    </w:p>
    <w:p w14:paraId="74912E33" w14:textId="5627A5BC" w:rsidR="00210EA9" w:rsidRDefault="00123FAF">
      <w:pPr>
        <w:spacing w:after="0"/>
        <w:rPr>
          <w:b/>
          <w:bCs/>
          <w:color w:val="C00000"/>
          <w:sz w:val="24"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5B0065" wp14:editId="6AA952C3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6320155" cy="2409190"/>
                <wp:effectExtent l="0" t="0" r="23495" b="1016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40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B9F1" w14:textId="77777777" w:rsidR="00210EA9" w:rsidRDefault="00210E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0065" id="_x0000_s1031" type="#_x0000_t202" style="position:absolute;margin-left:0;margin-top:22.65pt;width:497.65pt;height:189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">
                <v:textbox>
                  <w:txbxContent>
                    <w:p w14:paraId="5EE5B9F1" w14:textId="77777777" w:rsidR="00210EA9" w:rsidRDefault="00210EA9"/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b/>
          <w:bCs/>
          <w:color w:val="C00000"/>
          <w:sz w:val="24"/>
        </w:rPr>
        <w:t>Avis de l’inspection</w:t>
      </w:r>
    </w:p>
    <w:p w14:paraId="00A66154" w14:textId="07C74178" w:rsidR="00210EA9" w:rsidRDefault="00000000">
      <w:pPr>
        <w:spacing w:after="0"/>
        <w:rPr>
          <w:color w:val="C00000"/>
          <w:sz w:val="24"/>
        </w:rPr>
      </w:pPr>
      <w:r>
        <w:rPr>
          <w:rFonts w:ascii="Calibri" w:hAnsi="Calibri" w:cs="Calibri"/>
          <w:color w:val="C00000"/>
          <w:sz w:val="40"/>
          <w:szCs w:val="40"/>
        </w:rPr>
        <w:t xml:space="preserve">□ </w:t>
      </w:r>
      <w:r>
        <w:rPr>
          <w:color w:val="C00000"/>
          <w:sz w:val="24"/>
          <w:szCs w:val="24"/>
        </w:rPr>
        <w:t>projet conforme aux attendus</w:t>
      </w:r>
      <w:r>
        <w:rPr>
          <w:color w:val="C00000"/>
          <w:sz w:val="24"/>
        </w:rPr>
        <w:tab/>
      </w:r>
      <w:r>
        <w:rPr>
          <w:color w:val="C00000"/>
          <w:sz w:val="24"/>
        </w:rPr>
        <w:tab/>
      </w:r>
      <w:r>
        <w:rPr>
          <w:rFonts w:ascii="Calibri" w:hAnsi="Calibri" w:cs="Calibri"/>
          <w:color w:val="C00000"/>
          <w:sz w:val="40"/>
          <w:szCs w:val="40"/>
        </w:rPr>
        <w:t xml:space="preserve">□ </w:t>
      </w:r>
      <w:r>
        <w:rPr>
          <w:color w:val="C00000"/>
          <w:sz w:val="24"/>
          <w:szCs w:val="24"/>
        </w:rPr>
        <w:t>projet conforme sous réserve d’ajustements</w:t>
      </w:r>
    </w:p>
    <w:p w14:paraId="09F07E4E" w14:textId="3EBB7D86" w:rsidR="00210EA9" w:rsidRDefault="00000000">
      <w:pPr>
        <w:rPr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40"/>
          <w:szCs w:val="40"/>
        </w:rPr>
        <w:t xml:space="preserve">□ </w:t>
      </w:r>
      <w:r>
        <w:rPr>
          <w:color w:val="C00000"/>
          <w:sz w:val="24"/>
          <w:szCs w:val="24"/>
        </w:rPr>
        <w:t>projet non conforme</w:t>
      </w:r>
    </w:p>
    <w:p w14:paraId="6A2A1EF2" w14:textId="77777777" w:rsidR="00210EA9" w:rsidRDefault="00000000">
      <w:pPr>
        <w:rPr>
          <w:color w:val="C00000"/>
          <w:sz w:val="24"/>
        </w:rPr>
      </w:pPr>
      <w:r>
        <w:rPr>
          <w:noProof/>
          <w:color w:val="C00000"/>
          <w:sz w:val="24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C0AEB0C" wp14:editId="79E8190D">
                <wp:simplePos x="0" y="0"/>
                <wp:positionH relativeFrom="column">
                  <wp:posOffset>8255</wp:posOffset>
                </wp:positionH>
                <wp:positionV relativeFrom="paragraph">
                  <wp:posOffset>295910</wp:posOffset>
                </wp:positionV>
                <wp:extent cx="6319520" cy="1308100"/>
                <wp:effectExtent l="0" t="0" r="17780" b="12700"/>
                <wp:wrapSquare wrapText="bothSides"/>
                <wp:docPr id="10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1952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9" o:spid="_x0000_s9" o:spt="1" type="#_x0000_t1" style="position:absolute;z-index:-251688960;o:allowoverlap:true;o:allowincell:true;mso-position-horizontal-relative:text;margin-left:0.65pt;mso-position-horizontal:absolute;mso-position-vertical-relative:text;margin-top:23.30pt;mso-position-vertical:absolute;width:497.60pt;height:103.00pt;mso-wrap-distance-left:9.00pt;mso-wrap-distance-top:0.00pt;mso-wrap-distance-right:9.00pt;mso-wrap-distance-bottom:0.00pt;visibility:visible;" filled="f" strokecolor="#C00000" strokeweight="1.00pt">
                <v:stroke dashstyle="solid"/>
                <w10:wrap type="square"/>
              </v:shape>
            </w:pict>
          </mc:Fallback>
        </mc:AlternateContent>
      </w:r>
      <w:r>
        <w:rPr>
          <w:color w:val="C00000"/>
          <w:sz w:val="24"/>
          <w:szCs w:val="24"/>
        </w:rPr>
        <w:t>Observations et recommandations :</w:t>
      </w:r>
      <w:r>
        <w:rPr>
          <w:color w:val="C00000"/>
          <w:sz w:val="24"/>
        </w:rPr>
        <w:tab/>
      </w:r>
    </w:p>
    <w:p w14:paraId="6CF2207C" w14:textId="77777777" w:rsidR="00210EA9" w:rsidRDefault="00000000">
      <w:pPr>
        <w:shd w:val="clear" w:color="auto" w:fill="B4C6E7" w:themeFill="accent5" w:themeFillTint="66"/>
        <w:tabs>
          <w:tab w:val="left" w:pos="3119"/>
        </w:tabs>
        <w:ind w:right="-31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t>Éléments à compléter pour le 24/04/2026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492"/>
      </w:tblGrid>
      <w:tr w:rsidR="00210EA9" w14:paraId="11A4D061" w14:textId="77777777">
        <w:tc>
          <w:tcPr>
            <w:tcW w:w="4673" w:type="dxa"/>
          </w:tcPr>
          <w:p w14:paraId="1FD5333A" w14:textId="77777777" w:rsidR="00210EA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Éléments du système modélisés :</w:t>
            </w:r>
          </w:p>
          <w:p w14:paraId="511B0D6A" w14:textId="77777777" w:rsidR="00210EA9" w:rsidRDefault="0000000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gramStart"/>
            <w:r>
              <w:rPr>
                <w:color w:val="000000" w:themeColor="text1"/>
              </w:rPr>
              <w:t>chaîne</w:t>
            </w:r>
            <w:proofErr w:type="gramEnd"/>
            <w:r>
              <w:rPr>
                <w:color w:val="000000" w:themeColor="text1"/>
              </w:rPr>
              <w:t xml:space="preserve"> de puissance, chaîne d’information, comportement mécanique, thermique, dynamique, asservissement, …)</w:t>
            </w:r>
          </w:p>
        </w:tc>
        <w:tc>
          <w:tcPr>
            <w:tcW w:w="5492" w:type="dxa"/>
          </w:tcPr>
          <w:p w14:paraId="15DE7114" w14:textId="77777777" w:rsidR="00210EA9" w:rsidRDefault="00210EA9">
            <w:pPr>
              <w:rPr>
                <w:b/>
                <w:bCs/>
                <w:lang w:eastAsia="fr-FR"/>
              </w:rPr>
            </w:pPr>
          </w:p>
        </w:tc>
      </w:tr>
      <w:tr w:rsidR="00210EA9" w14:paraId="31F8F767" w14:textId="77777777">
        <w:trPr>
          <w:trHeight w:val="851"/>
        </w:trPr>
        <w:tc>
          <w:tcPr>
            <w:tcW w:w="4673" w:type="dxa"/>
          </w:tcPr>
          <w:p w14:paraId="7ADAD0FB" w14:textId="77777777" w:rsidR="00210EA9" w:rsidRDefault="00000000">
            <w:pPr>
              <w:rPr>
                <w:b/>
                <w:bCs/>
                <w:sz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</w:rPr>
              <w:t>Grandeurs physiques mesurées expérimentalement :</w:t>
            </w:r>
          </w:p>
        </w:tc>
        <w:tc>
          <w:tcPr>
            <w:tcW w:w="5492" w:type="dxa"/>
          </w:tcPr>
          <w:p w14:paraId="379032C8" w14:textId="77777777" w:rsidR="00210EA9" w:rsidRDefault="00210EA9">
            <w:pPr>
              <w:rPr>
                <w:b/>
                <w:bCs/>
                <w:lang w:eastAsia="fr-FR"/>
              </w:rPr>
            </w:pPr>
          </w:p>
        </w:tc>
      </w:tr>
      <w:tr w:rsidR="00210EA9" w14:paraId="0ED8564B" w14:textId="77777777">
        <w:trPr>
          <w:trHeight w:val="841"/>
        </w:trPr>
        <w:tc>
          <w:tcPr>
            <w:tcW w:w="4673" w:type="dxa"/>
          </w:tcPr>
          <w:p w14:paraId="3737EE9B" w14:textId="77777777" w:rsidR="00210EA9" w:rsidRDefault="00000000">
            <w:pPr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>Performances analysées :</w:t>
            </w:r>
          </w:p>
          <w:p w14:paraId="77C96F05" w14:textId="77777777" w:rsidR="00210EA9" w:rsidRDefault="00000000">
            <w:pPr>
              <w:rPr>
                <w:sz w:val="24"/>
                <w:lang w:eastAsia="fr-FR"/>
              </w:rPr>
            </w:pPr>
            <w:r>
              <w:rPr>
                <w:color w:val="000000" w:themeColor="text1"/>
              </w:rPr>
              <w:t>(</w:t>
            </w:r>
            <w:proofErr w:type="gramStart"/>
            <w:r>
              <w:rPr>
                <w:color w:val="000000" w:themeColor="text1"/>
              </w:rPr>
              <w:t>rendement</w:t>
            </w:r>
            <w:proofErr w:type="gramEnd"/>
            <w:r>
              <w:rPr>
                <w:color w:val="000000" w:themeColor="text1"/>
              </w:rPr>
              <w:t>, temps de réponse, précision, stabilité, consommation, …)</w:t>
            </w:r>
          </w:p>
        </w:tc>
        <w:tc>
          <w:tcPr>
            <w:tcW w:w="5492" w:type="dxa"/>
          </w:tcPr>
          <w:p w14:paraId="05B5144C" w14:textId="77777777" w:rsidR="00210EA9" w:rsidRDefault="00210EA9">
            <w:pPr>
              <w:rPr>
                <w:b/>
                <w:bCs/>
                <w:lang w:eastAsia="fr-FR"/>
              </w:rPr>
            </w:pPr>
          </w:p>
        </w:tc>
      </w:tr>
      <w:tr w:rsidR="00210EA9" w14:paraId="2126AE0C" w14:textId="77777777">
        <w:trPr>
          <w:trHeight w:val="840"/>
        </w:trPr>
        <w:tc>
          <w:tcPr>
            <w:tcW w:w="4673" w:type="dxa"/>
          </w:tcPr>
          <w:p w14:paraId="1C7334F2" w14:textId="77777777" w:rsidR="00210EA9" w:rsidRDefault="00000000">
            <w:pPr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>Modalités de comparaison modèle/réel :</w:t>
            </w:r>
          </w:p>
          <w:p w14:paraId="0AC2D626" w14:textId="77777777" w:rsidR="00210EA9" w:rsidRDefault="00000000">
            <w:pPr>
              <w:rPr>
                <w:lang w:eastAsia="fr-FR"/>
              </w:rPr>
            </w:pPr>
            <w:r>
              <w:rPr>
                <w:lang w:eastAsia="fr-FR"/>
              </w:rPr>
              <w:t>(</w:t>
            </w:r>
            <w:proofErr w:type="gramStart"/>
            <w:r>
              <w:rPr>
                <w:lang w:eastAsia="fr-FR"/>
              </w:rPr>
              <w:t>courbes</w:t>
            </w:r>
            <w:proofErr w:type="gramEnd"/>
            <w:r>
              <w:rPr>
                <w:lang w:eastAsia="fr-FR"/>
              </w:rPr>
              <w:t xml:space="preserve"> superposées, écart relatif, ajustement de paramètres, …)</w:t>
            </w:r>
          </w:p>
        </w:tc>
        <w:tc>
          <w:tcPr>
            <w:tcW w:w="5492" w:type="dxa"/>
          </w:tcPr>
          <w:p w14:paraId="6F9E260D" w14:textId="77777777" w:rsidR="00210EA9" w:rsidRDefault="00210EA9">
            <w:pPr>
              <w:rPr>
                <w:b/>
                <w:bCs/>
                <w:lang w:eastAsia="fr-FR"/>
              </w:rPr>
            </w:pPr>
          </w:p>
        </w:tc>
      </w:tr>
    </w:tbl>
    <w:p w14:paraId="63EFB66F" w14:textId="77777777" w:rsidR="00210EA9" w:rsidRDefault="00210EA9">
      <w:pPr>
        <w:rPr>
          <w:sz w:val="24"/>
          <w:lang w:eastAsia="fr-FR"/>
        </w:rPr>
      </w:pPr>
    </w:p>
    <w:p w14:paraId="7E36A360" w14:textId="77777777" w:rsidR="00210EA9" w:rsidRDefault="00000000">
      <w:pPr>
        <w:rPr>
          <w:sz w:val="24"/>
          <w:lang w:eastAsia="fr-FR"/>
        </w:rPr>
      </w:pPr>
      <w:r>
        <w:rPr>
          <w:sz w:val="24"/>
          <w:lang w:eastAsia="fr-FR"/>
        </w:rPr>
        <w:t>Effectif de chaque équipe </w:t>
      </w:r>
      <w:r>
        <w:rPr>
          <w:lang w:eastAsia="fr-FR"/>
        </w:rPr>
        <w:t xml:space="preserve">(3 à 5 élèves, sauf cas très particulier) </w:t>
      </w:r>
      <w:r>
        <w:rPr>
          <w:sz w:val="24"/>
          <w:lang w:eastAsia="fr-FR"/>
        </w:rPr>
        <w:t>:</w:t>
      </w:r>
    </w:p>
    <w:p w14:paraId="11269F07" w14:textId="77777777" w:rsidR="00210EA9" w:rsidRDefault="00210EA9">
      <w:pPr>
        <w:rPr>
          <w:sz w:val="24"/>
          <w:lang w:eastAsia="fr-FR"/>
        </w:rPr>
      </w:pPr>
    </w:p>
    <w:p w14:paraId="33F30794" w14:textId="77777777" w:rsidR="00123FAF" w:rsidRDefault="00123FAF">
      <w:pPr>
        <w:rPr>
          <w:sz w:val="24"/>
          <w:lang w:eastAsia="fr-FR"/>
        </w:rPr>
      </w:pPr>
    </w:p>
    <w:p w14:paraId="14A486DE" w14:textId="77777777" w:rsidR="00123FAF" w:rsidRDefault="00123FAF">
      <w:pPr>
        <w:rPr>
          <w:sz w:val="24"/>
          <w:lang w:eastAsia="fr-FR"/>
        </w:rPr>
      </w:pPr>
    </w:p>
    <w:p w14:paraId="7719C3FB" w14:textId="77777777" w:rsidR="00123FAF" w:rsidRDefault="00123FAF">
      <w:pPr>
        <w:rPr>
          <w:sz w:val="24"/>
          <w:lang w:eastAsia="fr-FR"/>
        </w:rPr>
      </w:pPr>
    </w:p>
    <w:p w14:paraId="0126B7F2" w14:textId="77777777" w:rsidR="00123FAF" w:rsidRDefault="00123FAF">
      <w:pPr>
        <w:rPr>
          <w:sz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8894"/>
      </w:tblGrid>
      <w:tr w:rsidR="00210EA9" w14:paraId="13FA773C" w14:textId="77777777">
        <w:tc>
          <w:tcPr>
            <w:tcW w:w="10165" w:type="dxa"/>
            <w:gridSpan w:val="2"/>
          </w:tcPr>
          <w:p w14:paraId="11AF7A7B" w14:textId="77777777" w:rsidR="00210EA9" w:rsidRDefault="00000000">
            <w:pPr>
              <w:jc w:val="center"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lastRenderedPageBreak/>
              <w:t>Tâches communes aux élèves du groupe</w:t>
            </w:r>
          </w:p>
        </w:tc>
      </w:tr>
      <w:tr w:rsidR="00210EA9" w14:paraId="0E19FB96" w14:textId="77777777">
        <w:trPr>
          <w:trHeight w:val="1701"/>
        </w:trPr>
        <w:tc>
          <w:tcPr>
            <w:tcW w:w="10165" w:type="dxa"/>
            <w:gridSpan w:val="2"/>
          </w:tcPr>
          <w:p w14:paraId="0ABCF545" w14:textId="77777777" w:rsidR="00210EA9" w:rsidRDefault="00210EA9">
            <w:pPr>
              <w:rPr>
                <w:lang w:eastAsia="fr-FR"/>
              </w:rPr>
            </w:pPr>
          </w:p>
        </w:tc>
      </w:tr>
      <w:tr w:rsidR="00210EA9" w14:paraId="35EC214D" w14:textId="77777777">
        <w:tc>
          <w:tcPr>
            <w:tcW w:w="10165" w:type="dxa"/>
            <w:gridSpan w:val="2"/>
          </w:tcPr>
          <w:p w14:paraId="15D560B8" w14:textId="77777777" w:rsidR="00210EA9" w:rsidRDefault="00000000">
            <w:pPr>
              <w:jc w:val="center"/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>Tâches individuelles</w:t>
            </w:r>
          </w:p>
        </w:tc>
      </w:tr>
      <w:tr w:rsidR="00210EA9" w14:paraId="72570D9D" w14:textId="77777777">
        <w:trPr>
          <w:trHeight w:val="1417"/>
        </w:trPr>
        <w:tc>
          <w:tcPr>
            <w:tcW w:w="1271" w:type="dxa"/>
          </w:tcPr>
          <w:p w14:paraId="3EC65220" w14:textId="77777777" w:rsidR="00210EA9" w:rsidRDefault="00000000">
            <w:pPr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>Elève 1</w:t>
            </w:r>
          </w:p>
        </w:tc>
        <w:tc>
          <w:tcPr>
            <w:tcW w:w="8894" w:type="dxa"/>
          </w:tcPr>
          <w:p w14:paraId="59497695" w14:textId="77777777" w:rsidR="00210EA9" w:rsidRDefault="00210EA9">
            <w:pPr>
              <w:rPr>
                <w:lang w:eastAsia="fr-FR"/>
              </w:rPr>
            </w:pPr>
          </w:p>
        </w:tc>
      </w:tr>
      <w:tr w:rsidR="00210EA9" w14:paraId="59311BE7" w14:textId="77777777">
        <w:trPr>
          <w:trHeight w:val="1417"/>
        </w:trPr>
        <w:tc>
          <w:tcPr>
            <w:tcW w:w="1271" w:type="dxa"/>
          </w:tcPr>
          <w:p w14:paraId="10B237EC" w14:textId="77777777" w:rsidR="00210EA9" w:rsidRDefault="00000000">
            <w:pPr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>Elève 2</w:t>
            </w:r>
          </w:p>
        </w:tc>
        <w:tc>
          <w:tcPr>
            <w:tcW w:w="8894" w:type="dxa"/>
          </w:tcPr>
          <w:p w14:paraId="20182430" w14:textId="77777777" w:rsidR="00210EA9" w:rsidRDefault="00210EA9">
            <w:pPr>
              <w:rPr>
                <w:lang w:eastAsia="fr-FR"/>
              </w:rPr>
            </w:pPr>
          </w:p>
        </w:tc>
      </w:tr>
      <w:tr w:rsidR="00210EA9" w14:paraId="7BAD36DC" w14:textId="77777777">
        <w:trPr>
          <w:trHeight w:val="1417"/>
        </w:trPr>
        <w:tc>
          <w:tcPr>
            <w:tcW w:w="1271" w:type="dxa"/>
          </w:tcPr>
          <w:p w14:paraId="4C085E49" w14:textId="77777777" w:rsidR="00210EA9" w:rsidRDefault="00000000">
            <w:pPr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>Elève 3</w:t>
            </w:r>
          </w:p>
        </w:tc>
        <w:tc>
          <w:tcPr>
            <w:tcW w:w="8894" w:type="dxa"/>
          </w:tcPr>
          <w:p w14:paraId="7815E989" w14:textId="77777777" w:rsidR="00210EA9" w:rsidRDefault="00210EA9">
            <w:pPr>
              <w:rPr>
                <w:lang w:eastAsia="fr-FR"/>
              </w:rPr>
            </w:pPr>
          </w:p>
        </w:tc>
      </w:tr>
      <w:tr w:rsidR="00210EA9" w14:paraId="6A8F48FD" w14:textId="77777777">
        <w:trPr>
          <w:trHeight w:val="1417"/>
        </w:trPr>
        <w:tc>
          <w:tcPr>
            <w:tcW w:w="1271" w:type="dxa"/>
          </w:tcPr>
          <w:p w14:paraId="3F1E8D22" w14:textId="77777777" w:rsidR="00210EA9" w:rsidRDefault="00000000">
            <w:pPr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>Elève 4</w:t>
            </w:r>
          </w:p>
        </w:tc>
        <w:tc>
          <w:tcPr>
            <w:tcW w:w="8894" w:type="dxa"/>
          </w:tcPr>
          <w:p w14:paraId="12192AE5" w14:textId="77777777" w:rsidR="00210EA9" w:rsidRDefault="00210EA9">
            <w:pPr>
              <w:rPr>
                <w:lang w:eastAsia="fr-FR"/>
              </w:rPr>
            </w:pPr>
          </w:p>
        </w:tc>
      </w:tr>
      <w:tr w:rsidR="00210EA9" w14:paraId="035DEB3B" w14:textId="77777777">
        <w:trPr>
          <w:trHeight w:val="1417"/>
        </w:trPr>
        <w:tc>
          <w:tcPr>
            <w:tcW w:w="1271" w:type="dxa"/>
          </w:tcPr>
          <w:p w14:paraId="15EFFBC9" w14:textId="77777777" w:rsidR="00210EA9" w:rsidRDefault="00000000">
            <w:pPr>
              <w:rPr>
                <w:sz w:val="24"/>
                <w:lang w:eastAsia="fr-FR"/>
              </w:rPr>
            </w:pPr>
            <w:r>
              <w:rPr>
                <w:sz w:val="24"/>
                <w:lang w:eastAsia="fr-FR"/>
              </w:rPr>
              <w:t>Elève 5</w:t>
            </w:r>
          </w:p>
        </w:tc>
        <w:tc>
          <w:tcPr>
            <w:tcW w:w="8894" w:type="dxa"/>
          </w:tcPr>
          <w:p w14:paraId="329B1ABF" w14:textId="77777777" w:rsidR="00210EA9" w:rsidRDefault="00210EA9">
            <w:pPr>
              <w:rPr>
                <w:lang w:eastAsia="fr-FR"/>
              </w:rPr>
            </w:pPr>
          </w:p>
        </w:tc>
      </w:tr>
    </w:tbl>
    <w:p w14:paraId="4515E1BE" w14:textId="77777777" w:rsidR="00210EA9" w:rsidRDefault="00210EA9">
      <w:pPr>
        <w:rPr>
          <w:b/>
          <w:bCs/>
          <w:sz w:val="24"/>
          <w:lang w:eastAsia="fr-FR"/>
        </w:rPr>
      </w:pPr>
    </w:p>
    <w:sectPr w:rsidR="00210EA9">
      <w:footerReference w:type="default" r:id="rId9"/>
      <w:headerReference w:type="first" r:id="rId10"/>
      <w:pgSz w:w="11906" w:h="16838"/>
      <w:pgMar w:top="568" w:right="851" w:bottom="426" w:left="88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9792" w14:textId="77777777" w:rsidR="00F04487" w:rsidRDefault="00F04487">
      <w:pPr>
        <w:spacing w:after="0" w:line="240" w:lineRule="auto"/>
      </w:pPr>
      <w:r>
        <w:separator/>
      </w:r>
    </w:p>
  </w:endnote>
  <w:endnote w:type="continuationSeparator" w:id="0">
    <w:p w14:paraId="2E96FE45" w14:textId="77777777" w:rsidR="00F04487" w:rsidRDefault="00F0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DE2E" w14:textId="77777777" w:rsidR="00210EA9" w:rsidRDefault="00000000">
    <w:pPr>
      <w:pStyle w:val="Pieddepage"/>
      <w:jc w:val="right"/>
    </w:pPr>
    <w:proofErr w:type="gramStart"/>
    <w:r>
      <w:t>page</w:t>
    </w:r>
    <w:proofErr w:type="gramEnd"/>
    <w:r>
      <w:t xml:space="preserve"> </w:t>
    </w:r>
    <w:sdt>
      <w:sdtPr>
        <w:id w:val="45367979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1B6E" w14:textId="77777777" w:rsidR="00F04487" w:rsidRDefault="00F04487">
      <w:pPr>
        <w:spacing w:after="0" w:line="240" w:lineRule="auto"/>
      </w:pPr>
      <w:r>
        <w:separator/>
      </w:r>
    </w:p>
  </w:footnote>
  <w:footnote w:type="continuationSeparator" w:id="0">
    <w:p w14:paraId="5A753683" w14:textId="77777777" w:rsidR="00F04487" w:rsidRDefault="00F0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63EC" w14:textId="77777777" w:rsidR="00210EA9" w:rsidRDefault="00000000">
    <w:pPr>
      <w:tabs>
        <w:tab w:val="left" w:pos="2835"/>
      </w:tabs>
      <w:jc w:val="center"/>
      <w:rPr>
        <w:b/>
        <w:bCs/>
        <w:sz w:val="24"/>
      </w:rPr>
    </w:pPr>
    <w:r>
      <w:tab/>
    </w:r>
    <w:r>
      <w:rPr>
        <w:noProof/>
      </w:rPr>
      <mc:AlternateContent>
        <mc:Choice Requires="wpg">
          <w:drawing>
            <wp:anchor distT="0" distB="0" distL="115200" distR="115200" simplePos="0" relativeHeight="251698176" behindDoc="0" locked="0" layoutInCell="1" allowOverlap="1" wp14:anchorId="20B4179C" wp14:editId="37FA8926">
              <wp:simplePos x="0" y="0"/>
              <wp:positionH relativeFrom="column">
                <wp:posOffset>-394067</wp:posOffset>
              </wp:positionH>
              <wp:positionV relativeFrom="paragraph">
                <wp:posOffset>-330818</wp:posOffset>
              </wp:positionV>
              <wp:extent cx="1826967" cy="816476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923876" name="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26967" cy="8164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98176;o:allowoverlap:true;o:allowincell:true;mso-position-horizontal-relative:text;margin-left:-31.03pt;mso-position-horizontal:absolute;mso-position-vertical-relative:text;margin-top:-26.05pt;mso-position-vertical:absolute;width:143.86pt;height:64.29pt;mso-wrap-distance-left:9.07pt;mso-wrap-distance-top:0.00pt;mso-wrap-distance-right:9.07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bCs/>
        <w:sz w:val="24"/>
      </w:rPr>
      <w:t>Fiche de définition du projet SI de Première – Session 2026</w:t>
    </w:r>
  </w:p>
  <w:p w14:paraId="7FA61C10" w14:textId="77777777" w:rsidR="00210EA9" w:rsidRDefault="00210EA9">
    <w:pPr>
      <w:pStyle w:val="En-tte"/>
    </w:pPr>
  </w:p>
  <w:p w14:paraId="228F8F05" w14:textId="77777777" w:rsidR="00210EA9" w:rsidRDefault="00210E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C67"/>
    <w:multiLevelType w:val="multilevel"/>
    <w:tmpl w:val="D6EA6F0E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4B79"/>
    <w:multiLevelType w:val="multilevel"/>
    <w:tmpl w:val="7A244D4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6E10"/>
    <w:multiLevelType w:val="multilevel"/>
    <w:tmpl w:val="77CA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B51EF"/>
    <w:multiLevelType w:val="multilevel"/>
    <w:tmpl w:val="1282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54EC7"/>
    <w:multiLevelType w:val="multilevel"/>
    <w:tmpl w:val="DB14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E0C69"/>
    <w:multiLevelType w:val="multilevel"/>
    <w:tmpl w:val="A5C0443A"/>
    <w:lvl w:ilvl="0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4B269B"/>
    <w:multiLevelType w:val="multilevel"/>
    <w:tmpl w:val="5FA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82F0A"/>
    <w:multiLevelType w:val="multilevel"/>
    <w:tmpl w:val="8F3A0D32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E960C2"/>
    <w:multiLevelType w:val="multilevel"/>
    <w:tmpl w:val="9382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B11FA"/>
    <w:multiLevelType w:val="multilevel"/>
    <w:tmpl w:val="D328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665DC"/>
    <w:multiLevelType w:val="multilevel"/>
    <w:tmpl w:val="E9E6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17F6E"/>
    <w:multiLevelType w:val="multilevel"/>
    <w:tmpl w:val="F83805B8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B5AA6"/>
    <w:multiLevelType w:val="multilevel"/>
    <w:tmpl w:val="B88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05B18"/>
    <w:multiLevelType w:val="multilevel"/>
    <w:tmpl w:val="36746BF6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91892">
    <w:abstractNumId w:val="11"/>
  </w:num>
  <w:num w:numId="2" w16cid:durableId="1389572666">
    <w:abstractNumId w:val="7"/>
  </w:num>
  <w:num w:numId="3" w16cid:durableId="1787191987">
    <w:abstractNumId w:val="0"/>
  </w:num>
  <w:num w:numId="4" w16cid:durableId="1399283420">
    <w:abstractNumId w:val="1"/>
  </w:num>
  <w:num w:numId="5" w16cid:durableId="522399886">
    <w:abstractNumId w:val="5"/>
  </w:num>
  <w:num w:numId="6" w16cid:durableId="171460276">
    <w:abstractNumId w:val="13"/>
  </w:num>
  <w:num w:numId="7" w16cid:durableId="1821652819">
    <w:abstractNumId w:val="2"/>
  </w:num>
  <w:num w:numId="8" w16cid:durableId="1938243532">
    <w:abstractNumId w:val="10"/>
  </w:num>
  <w:num w:numId="9" w16cid:durableId="880358757">
    <w:abstractNumId w:val="6"/>
  </w:num>
  <w:num w:numId="10" w16cid:durableId="911279072">
    <w:abstractNumId w:val="3"/>
  </w:num>
  <w:num w:numId="11" w16cid:durableId="280960203">
    <w:abstractNumId w:val="8"/>
  </w:num>
  <w:num w:numId="12" w16cid:durableId="1612472802">
    <w:abstractNumId w:val="9"/>
  </w:num>
  <w:num w:numId="13" w16cid:durableId="1146893009">
    <w:abstractNumId w:val="12"/>
  </w:num>
  <w:num w:numId="14" w16cid:durableId="845562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A9"/>
    <w:rsid w:val="00123FAF"/>
    <w:rsid w:val="00210EA9"/>
    <w:rsid w:val="00372DE8"/>
    <w:rsid w:val="00571110"/>
    <w:rsid w:val="00586204"/>
    <w:rsid w:val="007B1EEE"/>
    <w:rsid w:val="00954F41"/>
    <w:rsid w:val="009A6CD3"/>
    <w:rsid w:val="00BE1511"/>
    <w:rsid w:val="00C00166"/>
    <w:rsid w:val="00C7251A"/>
    <w:rsid w:val="00F04487"/>
    <w:rsid w:val="00FA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5A4D"/>
  <w15:docId w15:val="{96087671-87E5-4385-93D5-9FA24D45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eastAsia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eastAsia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eastAsia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Rvision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2FC7-439D-4D44-B519-51D5AEEC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 FRANCOIS</dc:creator>
  <cp:keywords/>
  <dc:description/>
  <cp:lastModifiedBy>Andrine Dellery</cp:lastModifiedBy>
  <cp:revision>9</cp:revision>
  <dcterms:created xsi:type="dcterms:W3CDTF">2026-02-26T00:05:00Z</dcterms:created>
  <dcterms:modified xsi:type="dcterms:W3CDTF">2026-03-06T00:06:00Z</dcterms:modified>
</cp:coreProperties>
</file>